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70" w:rsidRPr="00783C70" w:rsidRDefault="00783C70" w:rsidP="00783C7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783C70">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783C70" w:rsidRPr="00783C70" w:rsidRDefault="00783C70" w:rsidP="00783C7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783C70">
        <w:rPr>
          <w:rFonts w:ascii="Calibri" w:hAnsi="Calibri" w:cs="Calibri"/>
          <w:color w:val="FF0000"/>
          <w:sz w:val="16"/>
          <w:szCs w:val="16"/>
          <w:lang w:val="es-CO" w:eastAsia="fr-FR"/>
        </w:rPr>
        <w:t>El contenido total y fiel de la decisión debe ser verificado en la Secretaría de esta Sala.</w:t>
      </w:r>
    </w:p>
    <w:p w:rsidR="00783C70" w:rsidRPr="00783C70" w:rsidRDefault="00783C70" w:rsidP="00783C70">
      <w:pPr>
        <w:shd w:val="clear" w:color="auto" w:fill="FFFFFF"/>
        <w:ind w:left="1843" w:hanging="1843"/>
        <w:jc w:val="both"/>
        <w:rPr>
          <w:rFonts w:ascii="Calibri" w:eastAsia="Times New Roman" w:hAnsi="Calibri" w:cs="Calibri"/>
          <w:color w:val="222222"/>
          <w:sz w:val="18"/>
          <w:szCs w:val="18"/>
          <w:lang w:val="es-CO" w:eastAsia="fr-FR"/>
        </w:rPr>
      </w:pPr>
      <w:r w:rsidRPr="00783C70">
        <w:rPr>
          <w:rFonts w:ascii="Calibri" w:eastAsia="Times New Roman" w:hAnsi="Calibri" w:cs="Calibri"/>
          <w:color w:val="222222"/>
          <w:sz w:val="18"/>
          <w:szCs w:val="18"/>
          <w:lang w:val="es-CO" w:eastAsia="fr-FR"/>
        </w:rPr>
        <w:t>Providencia:</w:t>
      </w:r>
      <w:r w:rsidRPr="00783C70">
        <w:rPr>
          <w:rFonts w:ascii="Calibri" w:eastAsia="Times New Roman" w:hAnsi="Calibri" w:cs="Calibri"/>
          <w:color w:val="222222"/>
          <w:sz w:val="18"/>
          <w:szCs w:val="18"/>
          <w:lang w:val="es-CO" w:eastAsia="fr-FR"/>
        </w:rPr>
        <w:tab/>
        <w:t>Sentencia  – 1ª instancia – 10 de noviembre de 2017</w:t>
      </w:r>
    </w:p>
    <w:p w:rsidR="00783C70" w:rsidRPr="00783C70" w:rsidRDefault="00783C70" w:rsidP="00783C70">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783C70">
        <w:rPr>
          <w:rFonts w:ascii="Calibri" w:hAnsi="Calibri" w:cs="Calibri"/>
          <w:color w:val="222222"/>
          <w:sz w:val="18"/>
          <w:szCs w:val="18"/>
          <w:lang w:val="es-CO" w:eastAsia="fr-FR"/>
        </w:rPr>
        <w:t>Proceso:    </w:t>
      </w:r>
      <w:r w:rsidRPr="00783C70">
        <w:rPr>
          <w:rFonts w:ascii="Calibri" w:hAnsi="Calibri" w:cs="Calibri"/>
          <w:color w:val="222222"/>
          <w:sz w:val="18"/>
          <w:szCs w:val="18"/>
          <w:lang w:val="es-CO" w:eastAsia="fr-FR"/>
        </w:rPr>
        <w:tab/>
        <w:t>Acción de Tutela – Declara improcedentes los amparos</w:t>
      </w:r>
    </w:p>
    <w:p w:rsidR="00783C70" w:rsidRPr="00783C70" w:rsidRDefault="00783C70" w:rsidP="00783C70">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783C70">
        <w:rPr>
          <w:rFonts w:ascii="Calibri" w:hAnsi="Calibri" w:cs="Calibri"/>
          <w:color w:val="222222"/>
          <w:sz w:val="18"/>
          <w:szCs w:val="18"/>
          <w:lang w:val="es-CO" w:eastAsia="fr-FR"/>
        </w:rPr>
        <w:t>Radicación Nro. :</w:t>
      </w:r>
      <w:r w:rsidRPr="00783C70">
        <w:rPr>
          <w:rFonts w:ascii="Calibri" w:hAnsi="Calibri" w:cs="Calibri"/>
          <w:color w:val="222222"/>
          <w:sz w:val="18"/>
          <w:szCs w:val="18"/>
          <w:lang w:val="es-CO" w:eastAsia="fr-FR"/>
        </w:rPr>
        <w:tab/>
      </w:r>
      <w:r w:rsidRPr="00783C70">
        <w:rPr>
          <w:rFonts w:ascii="Calibri" w:hAnsi="Calibri" w:cs="Calibri"/>
          <w:color w:val="222222"/>
          <w:sz w:val="18"/>
          <w:szCs w:val="18"/>
          <w:lang w:val="es-CO" w:eastAsia="fr-FR"/>
        </w:rPr>
        <w:tab/>
      </w:r>
      <w:r w:rsidRPr="00783C70">
        <w:rPr>
          <w:rFonts w:ascii="Calibri" w:hAnsi="Calibri" w:cs="Calibri"/>
          <w:color w:val="222222"/>
          <w:sz w:val="18"/>
          <w:szCs w:val="18"/>
          <w:lang w:eastAsia="fr-FR"/>
        </w:rPr>
        <w:t>66001-22-13-000-2017-01187-00</w:t>
      </w:r>
    </w:p>
    <w:p w:rsidR="00783C70" w:rsidRPr="00783C70" w:rsidRDefault="00783C70" w:rsidP="00783C70">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783C70">
        <w:rPr>
          <w:rFonts w:ascii="Calibri" w:hAnsi="Calibri" w:cs="Calibri"/>
          <w:color w:val="222222"/>
          <w:sz w:val="18"/>
          <w:szCs w:val="18"/>
          <w:lang w:eastAsia="fr-FR"/>
        </w:rPr>
        <w:tab/>
      </w:r>
      <w:r w:rsidRPr="00783C70">
        <w:rPr>
          <w:rFonts w:ascii="Calibri" w:hAnsi="Calibri" w:cs="Calibri"/>
          <w:color w:val="222222"/>
          <w:sz w:val="18"/>
          <w:szCs w:val="18"/>
          <w:lang w:eastAsia="fr-FR"/>
        </w:rPr>
        <w:tab/>
        <w:t>66001-22-13-000-2017-01189-00</w:t>
      </w:r>
    </w:p>
    <w:p w:rsidR="00783C70" w:rsidRPr="00783C70" w:rsidRDefault="00783C70" w:rsidP="00783C70">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783C70">
        <w:rPr>
          <w:rFonts w:ascii="Calibri" w:hAnsi="Calibri" w:cs="Calibri"/>
          <w:bCs/>
          <w:iCs/>
          <w:color w:val="222222"/>
          <w:sz w:val="18"/>
          <w:szCs w:val="18"/>
          <w:lang w:eastAsia="fr-FR"/>
        </w:rPr>
        <w:t xml:space="preserve">Accionante: </w:t>
      </w:r>
      <w:r w:rsidRPr="00783C70">
        <w:rPr>
          <w:rFonts w:ascii="Calibri" w:hAnsi="Calibri" w:cs="Calibri"/>
          <w:bCs/>
          <w:iCs/>
          <w:color w:val="222222"/>
          <w:sz w:val="18"/>
          <w:szCs w:val="18"/>
          <w:lang w:eastAsia="fr-FR"/>
        </w:rPr>
        <w:tab/>
        <w:t xml:space="preserve"> </w:t>
      </w:r>
      <w:r w:rsidRPr="00783C70">
        <w:rPr>
          <w:rFonts w:ascii="Calibri" w:hAnsi="Calibri" w:cs="Calibri"/>
          <w:color w:val="222222"/>
          <w:sz w:val="18"/>
          <w:szCs w:val="18"/>
          <w:lang w:eastAsia="fr-FR"/>
        </w:rPr>
        <w:t>JAVIER ELÍAS ARIAS IDÁRRAGA</w:t>
      </w:r>
    </w:p>
    <w:p w:rsidR="00783C70" w:rsidRPr="00783C70" w:rsidRDefault="00783C70" w:rsidP="00783C70">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783C70">
        <w:rPr>
          <w:rFonts w:ascii="Calibri" w:hAnsi="Calibri" w:cs="Calibri"/>
          <w:color w:val="222222"/>
          <w:sz w:val="18"/>
          <w:szCs w:val="18"/>
          <w:lang w:val="es-CO" w:eastAsia="fr-FR"/>
        </w:rPr>
        <w:t>Accionado:</w:t>
      </w:r>
      <w:r w:rsidRPr="00783C70">
        <w:rPr>
          <w:rFonts w:ascii="Calibri" w:hAnsi="Calibri" w:cs="Calibri"/>
          <w:color w:val="222222"/>
          <w:sz w:val="18"/>
          <w:szCs w:val="18"/>
          <w:lang w:val="es-CO" w:eastAsia="fr-FR"/>
        </w:rPr>
        <w:tab/>
      </w:r>
      <w:r w:rsidRPr="00783C70">
        <w:rPr>
          <w:rFonts w:ascii="Calibri" w:hAnsi="Calibri" w:cs="Calibri"/>
          <w:color w:val="222222"/>
          <w:sz w:val="18"/>
          <w:szCs w:val="18"/>
          <w:lang w:val="es-ES_tradnl" w:eastAsia="fr-FR"/>
        </w:rPr>
        <w:t>JUZGADO CIVIL DEL CIRCUITO DE SANTA ROSA DE CABAL</w:t>
      </w:r>
    </w:p>
    <w:p w:rsidR="00783C70" w:rsidRPr="00783C70" w:rsidRDefault="00783C70" w:rsidP="00783C70">
      <w:pPr>
        <w:shd w:val="clear" w:color="auto" w:fill="FFFFFF"/>
        <w:tabs>
          <w:tab w:val="left" w:pos="1843"/>
          <w:tab w:val="left" w:pos="4755"/>
        </w:tabs>
        <w:ind w:left="1843" w:hanging="1843"/>
        <w:jc w:val="both"/>
        <w:rPr>
          <w:rFonts w:ascii="Calibri" w:hAnsi="Calibri" w:cs="Calibri"/>
          <w:b/>
          <w:bCs/>
          <w:iCs/>
          <w:color w:val="222222"/>
          <w:sz w:val="18"/>
          <w:szCs w:val="18"/>
          <w:lang w:eastAsia="fr-FR"/>
        </w:rPr>
      </w:pPr>
      <w:r w:rsidRPr="00783C70">
        <w:rPr>
          <w:rFonts w:ascii="Calibri" w:hAnsi="Calibri" w:cs="Calibri"/>
          <w:color w:val="222222"/>
          <w:sz w:val="18"/>
          <w:szCs w:val="18"/>
          <w:lang w:val="es-CO" w:eastAsia="fr-FR"/>
        </w:rPr>
        <w:t>Magistrado Ponente: </w:t>
      </w:r>
      <w:r w:rsidRPr="00783C70">
        <w:rPr>
          <w:rFonts w:ascii="Calibri" w:hAnsi="Calibri" w:cs="Calibri"/>
          <w:color w:val="222222"/>
          <w:sz w:val="18"/>
          <w:szCs w:val="18"/>
          <w:lang w:val="es-CO" w:eastAsia="fr-FR"/>
        </w:rPr>
        <w:tab/>
      </w:r>
      <w:proofErr w:type="spellStart"/>
      <w:r w:rsidRPr="00783C70">
        <w:rPr>
          <w:rFonts w:ascii="Calibri" w:hAnsi="Calibri" w:cs="Calibri"/>
          <w:bCs/>
          <w:iCs/>
          <w:color w:val="222222"/>
          <w:sz w:val="18"/>
          <w:szCs w:val="18"/>
          <w:lang w:eastAsia="fr-FR"/>
        </w:rPr>
        <w:t>EDDER</w:t>
      </w:r>
      <w:proofErr w:type="spellEnd"/>
      <w:r w:rsidRPr="00783C70">
        <w:rPr>
          <w:rFonts w:ascii="Calibri" w:hAnsi="Calibri" w:cs="Calibri"/>
          <w:bCs/>
          <w:iCs/>
          <w:color w:val="222222"/>
          <w:sz w:val="18"/>
          <w:szCs w:val="18"/>
          <w:lang w:eastAsia="fr-FR"/>
        </w:rPr>
        <w:t xml:space="preserve"> JIMMY SÁNCHEZ </w:t>
      </w:r>
      <w:proofErr w:type="spellStart"/>
      <w:r w:rsidRPr="00783C70">
        <w:rPr>
          <w:rFonts w:ascii="Calibri" w:hAnsi="Calibri" w:cs="Calibri"/>
          <w:bCs/>
          <w:iCs/>
          <w:color w:val="222222"/>
          <w:sz w:val="18"/>
          <w:szCs w:val="18"/>
          <w:lang w:eastAsia="fr-FR"/>
        </w:rPr>
        <w:t>CALAMBÁS</w:t>
      </w:r>
      <w:proofErr w:type="spellEnd"/>
    </w:p>
    <w:p w:rsidR="00783C70" w:rsidRPr="00783C70" w:rsidRDefault="00783C70" w:rsidP="00783C70">
      <w:pPr>
        <w:shd w:val="clear" w:color="auto" w:fill="FFFFFF"/>
        <w:tabs>
          <w:tab w:val="left" w:pos="1843"/>
          <w:tab w:val="left" w:pos="4755"/>
        </w:tabs>
        <w:ind w:left="1843" w:hanging="1843"/>
        <w:jc w:val="both"/>
        <w:rPr>
          <w:sz w:val="16"/>
          <w:szCs w:val="16"/>
          <w:lang w:eastAsia="fr-FR"/>
        </w:rPr>
      </w:pPr>
    </w:p>
    <w:p w:rsidR="00783C70" w:rsidRPr="00783C70" w:rsidRDefault="00783C70" w:rsidP="00783C70">
      <w:pPr>
        <w:tabs>
          <w:tab w:val="left" w:pos="1861"/>
          <w:tab w:val="left" w:pos="2432"/>
        </w:tabs>
        <w:spacing w:after="200"/>
        <w:jc w:val="both"/>
        <w:rPr>
          <w:rFonts w:ascii="Calibri" w:hAnsi="Calibri" w:cs="Calibri"/>
          <w:bCs/>
          <w:iCs/>
          <w:color w:val="222222"/>
          <w:sz w:val="18"/>
          <w:szCs w:val="18"/>
          <w:lang w:val="es-CO" w:eastAsia="fr-FR"/>
        </w:rPr>
      </w:pPr>
      <w:r w:rsidRPr="00783C70">
        <w:rPr>
          <w:rFonts w:ascii="Calibri" w:hAnsi="Calibri" w:cs="Calibri"/>
          <w:b/>
          <w:bCs/>
          <w:iCs/>
          <w:color w:val="222222"/>
          <w:sz w:val="18"/>
          <w:szCs w:val="18"/>
          <w:lang w:val="es-CO" w:eastAsia="fr-FR"/>
        </w:rPr>
        <w:t xml:space="preserve">Temas: </w:t>
      </w:r>
      <w:r w:rsidRPr="00783C70">
        <w:rPr>
          <w:rFonts w:ascii="Calibri" w:hAnsi="Calibri" w:cs="Calibri"/>
          <w:b/>
          <w:bCs/>
          <w:iCs/>
          <w:color w:val="222222"/>
          <w:sz w:val="18"/>
          <w:szCs w:val="18"/>
          <w:lang w:val="es-CO" w:eastAsia="fr-FR"/>
        </w:rPr>
        <w:tab/>
        <w:t>DEBIDO PROCESO /</w:t>
      </w:r>
      <w:r w:rsidRPr="00783C70">
        <w:rPr>
          <w:rFonts w:ascii="Calibri" w:hAnsi="Calibri" w:cs="Calibri"/>
          <w:b/>
          <w:bCs/>
          <w:iCs/>
          <w:color w:val="222222"/>
          <w:sz w:val="18"/>
          <w:szCs w:val="18"/>
          <w:lang w:eastAsia="fr-FR"/>
        </w:rPr>
        <w:t xml:space="preserve"> TUTELA CONTRA PROVIDENCIA JUDICIAL / CARÁCTER RESIDUAL DE LA ACCIÓN DE TUTELA / IMPROCEDENCIA.</w:t>
      </w:r>
      <w:r w:rsidRPr="00783C70">
        <w:rPr>
          <w:rFonts w:ascii="Calibri" w:hAnsi="Calibri" w:cs="Calibri"/>
          <w:bCs/>
          <w:iCs/>
          <w:color w:val="222222"/>
          <w:sz w:val="18"/>
          <w:szCs w:val="18"/>
          <w:lang w:val="es-CO" w:eastAsia="fr-FR"/>
        </w:rPr>
        <w:t xml:space="preserve"> </w:t>
      </w:r>
      <w:r w:rsidRPr="00783C70">
        <w:rPr>
          <w:rFonts w:ascii="Calibri" w:hAnsi="Calibri" w:cs="Calibri"/>
          <w:bCs/>
          <w:iCs/>
          <w:color w:val="222222"/>
          <w:sz w:val="18"/>
          <w:szCs w:val="18"/>
          <w:lang w:eastAsia="fr-FR"/>
        </w:rPr>
        <w:t>[N]o hay duda que las presentes acciones constitucionales se tornan prematuras, porque aún se desconoce qué posición puedan adoptar los Juzgados Civiles del Circuito de Bogotá a los que les sean asignadas las demandas populares, que podrían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 (…) La acción de tutela no procede de manera directa y en este caso, no puede ser empleada como mecanismo para decidir lo relacionado con la competencia territorial de la que estima carece el juzgado para conocer de las acciones populares, trámite que aún no se encuentra culminado.</w:t>
      </w:r>
      <w:r w:rsidRPr="00783C70">
        <w:rPr>
          <w:rFonts w:ascii="Calibri" w:hAnsi="Calibri" w:cs="Calibri"/>
          <w:bCs/>
          <w:iCs/>
          <w:color w:val="222222"/>
          <w:sz w:val="18"/>
          <w:szCs w:val="18"/>
          <w:lang w:val="es-CO" w:eastAsia="fr-FR"/>
        </w:rPr>
        <w:t xml:space="preserve"> Con fundamento en lo dicho se declararán improcedentes las referidas acciones de tutela frente al Juzgado Civil del Circuito de Santa Rosa de Cabal y se ordenará la desvinculación de las demás entidades convocadas a este trámite.</w:t>
      </w:r>
    </w:p>
    <w:p w:rsidR="00354126" w:rsidRDefault="00354126" w:rsidP="00354126">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743501">
        <w:rPr>
          <w:rFonts w:ascii="Arial" w:hAnsi="Arial" w:cs="Arial"/>
          <w:bCs/>
          <w:sz w:val="24"/>
          <w:szCs w:val="24"/>
        </w:rPr>
        <w:t>diez</w:t>
      </w:r>
      <w:r>
        <w:rPr>
          <w:rFonts w:ascii="Arial" w:hAnsi="Arial" w:cs="Arial"/>
          <w:bCs/>
          <w:sz w:val="24"/>
          <w:szCs w:val="24"/>
        </w:rPr>
        <w:t xml:space="preserve"> (</w:t>
      </w:r>
      <w:r w:rsidR="00743501">
        <w:rPr>
          <w:rFonts w:ascii="Arial" w:hAnsi="Arial" w:cs="Arial"/>
          <w:bCs/>
          <w:sz w:val="24"/>
          <w:szCs w:val="24"/>
        </w:rPr>
        <w:t>10</w:t>
      </w:r>
      <w:r w:rsidRPr="0090313C">
        <w:rPr>
          <w:rFonts w:ascii="Arial" w:hAnsi="Arial" w:cs="Arial"/>
          <w:bCs/>
          <w:sz w:val="24"/>
          <w:szCs w:val="24"/>
        </w:rPr>
        <w:t xml:space="preserve">) de </w:t>
      </w:r>
      <w:r w:rsidR="00817F53">
        <w:rPr>
          <w:rFonts w:ascii="Arial" w:hAnsi="Arial" w:cs="Arial"/>
          <w:bCs/>
          <w:sz w:val="24"/>
          <w:szCs w:val="24"/>
        </w:rPr>
        <w:t>noviembre</w:t>
      </w:r>
      <w:r w:rsidR="00D467DF">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635A41" w:rsidP="00B053C0">
      <w:pPr>
        <w:spacing w:line="360" w:lineRule="auto"/>
        <w:jc w:val="center"/>
        <w:rPr>
          <w:rFonts w:ascii="Arial" w:hAnsi="Arial" w:cs="Arial"/>
          <w:sz w:val="24"/>
          <w:szCs w:val="24"/>
        </w:rPr>
      </w:pPr>
      <w:r>
        <w:rPr>
          <w:rFonts w:ascii="Arial" w:hAnsi="Arial" w:cs="Arial"/>
          <w:sz w:val="24"/>
          <w:szCs w:val="24"/>
        </w:rPr>
        <w:t xml:space="preserve">Acta N° </w:t>
      </w:r>
      <w:r w:rsidR="00743501">
        <w:rPr>
          <w:rFonts w:ascii="Arial" w:hAnsi="Arial" w:cs="Arial"/>
          <w:sz w:val="24"/>
          <w:szCs w:val="24"/>
        </w:rPr>
        <w:t>590</w:t>
      </w:r>
      <w:r w:rsidR="00B053C0">
        <w:rPr>
          <w:rFonts w:ascii="Arial" w:hAnsi="Arial" w:cs="Arial"/>
          <w:sz w:val="24"/>
          <w:szCs w:val="24"/>
        </w:rPr>
        <w:t xml:space="preserve"> de </w:t>
      </w:r>
      <w:r w:rsidR="00743501">
        <w:rPr>
          <w:rFonts w:ascii="Arial" w:hAnsi="Arial" w:cs="Arial"/>
          <w:sz w:val="24"/>
          <w:szCs w:val="24"/>
        </w:rPr>
        <w:t>10</w:t>
      </w:r>
      <w:r w:rsidR="008A6986">
        <w:rPr>
          <w:rFonts w:ascii="Arial" w:hAnsi="Arial" w:cs="Arial"/>
          <w:sz w:val="24"/>
          <w:szCs w:val="24"/>
        </w:rPr>
        <w:t>-</w:t>
      </w:r>
      <w:r w:rsidR="00817F53">
        <w:rPr>
          <w:rFonts w:ascii="Arial" w:hAnsi="Arial" w:cs="Arial"/>
          <w:sz w:val="24"/>
          <w:szCs w:val="24"/>
        </w:rPr>
        <w:t>11</w:t>
      </w:r>
      <w:r w:rsidR="00B053C0">
        <w:rPr>
          <w:rFonts w:ascii="Arial" w:hAnsi="Arial" w:cs="Arial"/>
          <w:sz w:val="24"/>
          <w:szCs w:val="24"/>
        </w:rPr>
        <w:t>-2017</w:t>
      </w:r>
    </w:p>
    <w:p w:rsidR="00635A41" w:rsidRDefault="00635A41" w:rsidP="00635A41">
      <w:pPr>
        <w:spacing w:line="360" w:lineRule="auto"/>
        <w:jc w:val="center"/>
        <w:rPr>
          <w:rFonts w:ascii="Arial" w:hAnsi="Arial" w:cs="Arial"/>
          <w:sz w:val="24"/>
          <w:szCs w:val="24"/>
        </w:rPr>
      </w:pPr>
      <w:r>
        <w:rPr>
          <w:rFonts w:ascii="Arial" w:hAnsi="Arial" w:cs="Arial"/>
          <w:sz w:val="24"/>
          <w:szCs w:val="24"/>
        </w:rPr>
        <w:t>E</w:t>
      </w:r>
      <w:r w:rsidR="00D467DF">
        <w:rPr>
          <w:rFonts w:ascii="Arial" w:hAnsi="Arial" w:cs="Arial"/>
          <w:sz w:val="24"/>
          <w:szCs w:val="24"/>
        </w:rPr>
        <w:t>xpedientes:</w:t>
      </w:r>
      <w:r w:rsidR="00D467DF">
        <w:rPr>
          <w:rFonts w:ascii="Arial" w:hAnsi="Arial" w:cs="Arial"/>
          <w:sz w:val="24"/>
          <w:szCs w:val="24"/>
        </w:rPr>
        <w:tab/>
        <w:t xml:space="preserve"> </w:t>
      </w:r>
      <w:r w:rsidR="008A6986">
        <w:rPr>
          <w:rFonts w:ascii="Arial" w:hAnsi="Arial" w:cs="Arial"/>
          <w:sz w:val="24"/>
          <w:szCs w:val="24"/>
        </w:rPr>
        <w:t>66001-22-13-000-</w:t>
      </w:r>
      <w:r w:rsidR="008A6986" w:rsidRPr="0022369E">
        <w:rPr>
          <w:rFonts w:ascii="Arial" w:hAnsi="Arial" w:cs="Arial"/>
          <w:b/>
          <w:sz w:val="24"/>
          <w:szCs w:val="24"/>
        </w:rPr>
        <w:t>2017</w:t>
      </w:r>
      <w:r w:rsidRPr="0022369E">
        <w:rPr>
          <w:rFonts w:ascii="Arial" w:hAnsi="Arial" w:cs="Arial"/>
          <w:b/>
          <w:sz w:val="24"/>
          <w:szCs w:val="24"/>
        </w:rPr>
        <w:t>-0</w:t>
      </w:r>
      <w:r w:rsidR="00817F53">
        <w:rPr>
          <w:rFonts w:ascii="Arial" w:hAnsi="Arial" w:cs="Arial"/>
          <w:b/>
          <w:sz w:val="24"/>
          <w:szCs w:val="24"/>
        </w:rPr>
        <w:t>1187</w:t>
      </w:r>
      <w:r w:rsidRPr="00984F63">
        <w:rPr>
          <w:rFonts w:ascii="Arial" w:hAnsi="Arial" w:cs="Arial"/>
          <w:sz w:val="24"/>
          <w:szCs w:val="24"/>
        </w:rPr>
        <w:t>-00</w:t>
      </w:r>
    </w:p>
    <w:p w:rsidR="00635A41" w:rsidRPr="00710C35" w:rsidRDefault="00635A41" w:rsidP="00635A4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A6986">
        <w:rPr>
          <w:rFonts w:ascii="Arial" w:hAnsi="Arial" w:cs="Arial"/>
          <w:sz w:val="24"/>
          <w:szCs w:val="24"/>
        </w:rPr>
        <w:t xml:space="preserve">       </w:t>
      </w:r>
      <w:r w:rsidR="00D467DF">
        <w:rPr>
          <w:rFonts w:ascii="Arial" w:hAnsi="Arial" w:cs="Arial"/>
          <w:sz w:val="24"/>
          <w:szCs w:val="24"/>
        </w:rPr>
        <w:t xml:space="preserve"> </w:t>
      </w:r>
      <w:r w:rsidR="008A6986">
        <w:rPr>
          <w:rFonts w:ascii="Arial" w:hAnsi="Arial" w:cs="Arial"/>
          <w:sz w:val="24"/>
          <w:szCs w:val="24"/>
        </w:rPr>
        <w:t>66001-22-13-000-</w:t>
      </w:r>
      <w:r w:rsidR="008A6986" w:rsidRPr="0022369E">
        <w:rPr>
          <w:rFonts w:ascii="Arial" w:hAnsi="Arial" w:cs="Arial"/>
          <w:b/>
          <w:sz w:val="24"/>
          <w:szCs w:val="24"/>
        </w:rPr>
        <w:t>2017</w:t>
      </w:r>
      <w:r w:rsidR="00534C18" w:rsidRPr="0022369E">
        <w:rPr>
          <w:rFonts w:ascii="Arial" w:hAnsi="Arial" w:cs="Arial"/>
          <w:b/>
          <w:sz w:val="24"/>
          <w:szCs w:val="24"/>
        </w:rPr>
        <w:t>-0</w:t>
      </w:r>
      <w:r w:rsidR="00817F53">
        <w:rPr>
          <w:rFonts w:ascii="Arial" w:hAnsi="Arial" w:cs="Arial"/>
          <w:b/>
          <w:sz w:val="24"/>
          <w:szCs w:val="24"/>
        </w:rPr>
        <w:t>1189</w:t>
      </w:r>
      <w:r w:rsidRPr="00984F63">
        <w:rPr>
          <w:rFonts w:ascii="Arial" w:hAnsi="Arial" w:cs="Arial"/>
          <w:sz w:val="24"/>
          <w:szCs w:val="24"/>
        </w:rPr>
        <w:t>-00</w:t>
      </w:r>
    </w:p>
    <w:p w:rsidR="00B053C0" w:rsidRPr="00710C35" w:rsidRDefault="00B053C0" w:rsidP="00B053C0">
      <w:pPr>
        <w:spacing w:line="360" w:lineRule="auto"/>
        <w:rPr>
          <w:rFonts w:ascii="Arial" w:hAnsi="Arial" w:cs="Arial"/>
          <w:sz w:val="24"/>
          <w:szCs w:val="24"/>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F2429B">
        <w:rPr>
          <w:rFonts w:ascii="Arial" w:hAnsi="Arial" w:cs="Arial"/>
          <w:sz w:val="26"/>
          <w:szCs w:val="26"/>
          <w:lang w:val="es-ES" w:eastAsia="es-ES"/>
        </w:rPr>
        <w:t>n</w:t>
      </w:r>
      <w:r w:rsidR="00D467DF">
        <w:rPr>
          <w:rFonts w:ascii="Arial" w:hAnsi="Arial" w:cs="Arial"/>
          <w:sz w:val="26"/>
          <w:szCs w:val="26"/>
          <w:lang w:val="es-ES" w:eastAsia="es-ES"/>
        </w:rPr>
        <w:t xml:space="preserve"> </w:t>
      </w:r>
      <w:r w:rsidRPr="00C669B6">
        <w:rPr>
          <w:rFonts w:ascii="Arial" w:hAnsi="Arial" w:cs="Arial"/>
          <w:sz w:val="26"/>
          <w:szCs w:val="26"/>
          <w:lang w:val="es-ES" w:eastAsia="es-ES"/>
        </w:rPr>
        <w:t>la</w:t>
      </w:r>
      <w:r w:rsidR="00F2429B">
        <w:rPr>
          <w:rFonts w:ascii="Arial" w:hAnsi="Arial" w:cs="Arial"/>
          <w:sz w:val="26"/>
          <w:szCs w:val="26"/>
          <w:lang w:val="es-ES" w:eastAsia="es-ES"/>
        </w:rPr>
        <w:t>s</w:t>
      </w:r>
      <w:r w:rsidR="00D467DF">
        <w:rPr>
          <w:rFonts w:ascii="Arial" w:hAnsi="Arial" w:cs="Arial"/>
          <w:sz w:val="26"/>
          <w:szCs w:val="26"/>
          <w:lang w:val="es-ES" w:eastAsia="es-ES"/>
        </w:rPr>
        <w:t xml:space="preserve"> </w:t>
      </w:r>
      <w:r w:rsidR="00F2429B">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F2429B">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D467DF">
        <w:rPr>
          <w:rFonts w:ascii="Arial" w:hAnsi="Arial" w:cs="Arial"/>
          <w:szCs w:val="24"/>
          <w:lang w:val="es-ES" w:eastAsia="es-ES"/>
        </w:rPr>
        <w:t>JAVIER ELÍAS ARIAS IDÁRRAGA</w:t>
      </w:r>
      <w:r>
        <w:rPr>
          <w:rFonts w:ascii="Arial" w:hAnsi="Arial" w:cs="Arial"/>
          <w:szCs w:val="26"/>
          <w:lang w:val="es-ES" w:eastAsia="es-ES"/>
        </w:rPr>
        <w:t>,</w:t>
      </w:r>
      <w:r w:rsidR="00D467DF">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8A6986">
        <w:rPr>
          <w:rFonts w:ascii="Arial" w:hAnsi="Arial" w:cs="Arial"/>
          <w:szCs w:val="26"/>
          <w:lang w:val="es-ES" w:eastAsia="es-ES"/>
        </w:rPr>
        <w:t>SANTA ROSA DE CABAL</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9752D6">
        <w:rPr>
          <w:rFonts w:ascii="Arial" w:hAnsi="Arial" w:cs="Arial"/>
          <w:sz w:val="26"/>
          <w:szCs w:val="26"/>
          <w:lang w:val="es-ES" w:eastAsia="es-ES"/>
        </w:rPr>
        <w:t>fueron vinculada</w:t>
      </w:r>
      <w:r>
        <w:rPr>
          <w:rFonts w:ascii="Arial" w:hAnsi="Arial" w:cs="Arial"/>
          <w:sz w:val="26"/>
          <w:szCs w:val="26"/>
          <w:lang w:val="es-ES" w:eastAsia="es-ES"/>
        </w:rPr>
        <w:t>s</w:t>
      </w:r>
      <w:r w:rsidR="00D467DF">
        <w:rPr>
          <w:rFonts w:ascii="Arial" w:hAnsi="Arial" w:cs="Arial"/>
          <w:sz w:val="26"/>
          <w:szCs w:val="26"/>
          <w:lang w:val="es-ES" w:eastAsia="es-ES"/>
        </w:rPr>
        <w:t xml:space="preserve"> </w:t>
      </w:r>
      <w:r w:rsidRPr="002C32B0">
        <w:rPr>
          <w:rFonts w:ascii="Arial" w:hAnsi="Arial" w:cs="Arial"/>
          <w:sz w:val="26"/>
          <w:szCs w:val="26"/>
          <w:lang w:val="es-ES" w:eastAsia="es-ES"/>
        </w:rPr>
        <w:t>la</w:t>
      </w:r>
      <w:r w:rsidR="00D467DF">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A6986">
        <w:rPr>
          <w:rFonts w:ascii="Arial" w:hAnsi="Arial" w:cs="Arial"/>
          <w:szCs w:val="26"/>
          <w:lang w:val="es-ES" w:eastAsia="es-ES"/>
        </w:rPr>
        <w:t>SANTA ROSA DE CABAL</w:t>
      </w:r>
      <w:r w:rsidR="008A6986">
        <w:rPr>
          <w:rFonts w:ascii="Arial" w:hAnsi="Arial" w:cs="Arial"/>
          <w:sz w:val="26"/>
          <w:szCs w:val="26"/>
          <w:lang w:val="es-ES" w:eastAsia="es-ES"/>
        </w:rPr>
        <w:t>,</w:t>
      </w:r>
      <w:r w:rsidR="009752D6">
        <w:rPr>
          <w:rFonts w:ascii="Arial" w:hAnsi="Arial" w:cs="Arial"/>
          <w:sz w:val="26"/>
          <w:szCs w:val="26"/>
          <w:lang w:val="es-ES" w:eastAsia="es-ES"/>
        </w:rPr>
        <w:t xml:space="preserve"> la</w:t>
      </w:r>
      <w:r w:rsidR="00D467DF">
        <w:rPr>
          <w:rFonts w:ascii="Arial" w:hAnsi="Arial" w:cs="Arial"/>
          <w:sz w:val="26"/>
          <w:szCs w:val="26"/>
          <w:lang w:val="es-ES" w:eastAsia="es-ES"/>
        </w:rPr>
        <w:t xml:space="preserve"> </w:t>
      </w:r>
      <w:r w:rsidR="008A6986" w:rsidRPr="00541D87">
        <w:rPr>
          <w:rFonts w:ascii="Arial" w:hAnsi="Arial" w:cs="Arial"/>
          <w:szCs w:val="28"/>
          <w:lang w:val="es-ES" w:eastAsia="es-ES"/>
        </w:rPr>
        <w:t>DEFENSORÍA DEL PUEBLO</w:t>
      </w:r>
      <w:r w:rsidR="00D467DF">
        <w:rPr>
          <w:rFonts w:ascii="Arial" w:hAnsi="Arial" w:cs="Arial"/>
          <w:szCs w:val="28"/>
          <w:lang w:val="es-ES" w:eastAsia="es-ES"/>
        </w:rPr>
        <w:t xml:space="preserve"> </w:t>
      </w:r>
      <w:r w:rsidR="008A6986">
        <w:rPr>
          <w:rFonts w:ascii="Arial" w:hAnsi="Arial" w:cs="Arial"/>
          <w:sz w:val="26"/>
          <w:szCs w:val="26"/>
          <w:lang w:val="es-ES" w:eastAsia="es-ES"/>
        </w:rPr>
        <w:t xml:space="preserve">y </w:t>
      </w:r>
      <w:r w:rsidR="008A6986" w:rsidRPr="000D15E9">
        <w:rPr>
          <w:rFonts w:ascii="Arial" w:hAnsi="Arial" w:cs="Arial"/>
          <w:sz w:val="26"/>
          <w:szCs w:val="26"/>
          <w:lang w:val="es-ES" w:eastAsia="es-ES"/>
        </w:rPr>
        <w:t>la</w:t>
      </w:r>
      <w:r w:rsidR="008A6986">
        <w:rPr>
          <w:rFonts w:ascii="Arial" w:hAnsi="Arial" w:cs="Arial"/>
          <w:szCs w:val="28"/>
          <w:lang w:val="es-ES" w:eastAsia="es-ES"/>
        </w:rPr>
        <w:t xml:space="preserve"> PROCURADURÍA GENERAL DE LA NACIÓN, </w:t>
      </w:r>
      <w:r w:rsidR="008A6986">
        <w:rPr>
          <w:rFonts w:ascii="Arial" w:hAnsi="Arial" w:cs="Arial"/>
          <w:sz w:val="26"/>
          <w:szCs w:val="26"/>
          <w:lang w:val="es-ES" w:eastAsia="es-ES"/>
        </w:rPr>
        <w:t>ambas de la R</w:t>
      </w:r>
      <w:r w:rsidR="008A6986"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sidR="00E138BF">
        <w:rPr>
          <w:rFonts w:ascii="Arial" w:hAnsi="Arial" w:cs="Arial"/>
          <w:sz w:val="26"/>
          <w:szCs w:val="26"/>
        </w:rPr>
        <w:t>“garantías procesales” y derechos fundamentales a</w:t>
      </w:r>
      <w:r w:rsidR="00D467DF">
        <w:rPr>
          <w:rFonts w:ascii="Arial" w:hAnsi="Arial" w:cs="Arial"/>
          <w:sz w:val="26"/>
          <w:szCs w:val="26"/>
        </w:rPr>
        <w:t xml:space="preserve"> </w:t>
      </w:r>
      <w:r w:rsidR="00E138BF">
        <w:rPr>
          <w:rFonts w:ascii="Arial" w:hAnsi="Arial" w:cs="Arial"/>
          <w:sz w:val="26"/>
          <w:szCs w:val="26"/>
        </w:rPr>
        <w:t>l</w:t>
      </w:r>
      <w:r w:rsidR="00D467DF">
        <w:rPr>
          <w:rFonts w:ascii="Arial" w:hAnsi="Arial" w:cs="Arial"/>
          <w:sz w:val="26"/>
          <w:szCs w:val="26"/>
        </w:rPr>
        <w:t>a igualdad y presunción de la buena fe</w:t>
      </w:r>
      <w:r w:rsidR="00E138BF">
        <w:rPr>
          <w:rFonts w:ascii="Arial" w:hAnsi="Arial" w:cs="Arial"/>
          <w:sz w:val="26"/>
          <w:szCs w:val="26"/>
        </w:rPr>
        <w:t>,</w:t>
      </w:r>
      <w:r>
        <w:rPr>
          <w:rFonts w:ascii="Arial" w:hAnsi="Arial" w:cs="Arial"/>
          <w:sz w:val="26"/>
          <w:szCs w:val="26"/>
        </w:rPr>
        <w:t xml:space="preserve"> dentro del trámite de la</w:t>
      </w:r>
      <w:r w:rsidR="00F2429B">
        <w:rPr>
          <w:rFonts w:ascii="Arial" w:hAnsi="Arial" w:cs="Arial"/>
          <w:sz w:val="26"/>
          <w:szCs w:val="26"/>
        </w:rPr>
        <w:t>s</w:t>
      </w:r>
      <w:r w:rsidR="00D467DF">
        <w:rPr>
          <w:rFonts w:ascii="Arial" w:hAnsi="Arial" w:cs="Arial"/>
          <w:sz w:val="26"/>
          <w:szCs w:val="26"/>
        </w:rPr>
        <w:t xml:space="preserve"> </w:t>
      </w:r>
      <w:r w:rsidR="00F2429B">
        <w:rPr>
          <w:rFonts w:ascii="Arial" w:hAnsi="Arial" w:cs="Arial"/>
          <w:sz w:val="26"/>
          <w:szCs w:val="26"/>
        </w:rPr>
        <w:t>acciones</w:t>
      </w:r>
      <w:r>
        <w:rPr>
          <w:rFonts w:ascii="Arial" w:hAnsi="Arial" w:cs="Arial"/>
          <w:sz w:val="26"/>
          <w:szCs w:val="26"/>
        </w:rPr>
        <w:t xml:space="preserve"> popular</w:t>
      </w:r>
      <w:r w:rsidR="00F2429B">
        <w:rPr>
          <w:rFonts w:ascii="Arial" w:hAnsi="Arial" w:cs="Arial"/>
          <w:sz w:val="26"/>
          <w:szCs w:val="26"/>
        </w:rPr>
        <w:t>es</w:t>
      </w:r>
      <w:r w:rsidRPr="000905F6">
        <w:rPr>
          <w:rFonts w:ascii="Arial" w:hAnsi="Arial" w:cs="Arial"/>
          <w:sz w:val="26"/>
          <w:szCs w:val="26"/>
        </w:rPr>
        <w:t xml:space="preserve"> radicada</w:t>
      </w:r>
      <w:r w:rsidR="00F2429B">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F2429B">
        <w:rPr>
          <w:rFonts w:ascii="Arial" w:hAnsi="Arial" w:cs="Arial"/>
          <w:sz w:val="26"/>
          <w:szCs w:val="26"/>
        </w:rPr>
        <w:t>os</w:t>
      </w:r>
      <w:r>
        <w:rPr>
          <w:rFonts w:ascii="Arial" w:hAnsi="Arial" w:cs="Arial"/>
          <w:sz w:val="26"/>
          <w:szCs w:val="26"/>
        </w:rPr>
        <w:t xml:space="preserve"> número</w:t>
      </w:r>
      <w:r w:rsidR="00F2429B">
        <w:rPr>
          <w:rFonts w:ascii="Arial" w:hAnsi="Arial" w:cs="Arial"/>
          <w:sz w:val="26"/>
          <w:szCs w:val="26"/>
        </w:rPr>
        <w:t>s</w:t>
      </w:r>
      <w:r w:rsidR="00D467DF">
        <w:rPr>
          <w:rFonts w:ascii="Arial" w:hAnsi="Arial" w:cs="Arial"/>
          <w:sz w:val="26"/>
          <w:szCs w:val="26"/>
        </w:rPr>
        <w:t xml:space="preserve"> </w:t>
      </w:r>
      <w:r w:rsidRPr="00244EF2">
        <w:rPr>
          <w:rFonts w:ascii="Arial" w:hAnsi="Arial" w:cs="Arial"/>
          <w:sz w:val="24"/>
          <w:szCs w:val="26"/>
        </w:rPr>
        <w:t>201</w:t>
      </w:r>
      <w:r w:rsidR="00E138BF">
        <w:rPr>
          <w:rFonts w:ascii="Arial" w:hAnsi="Arial" w:cs="Arial"/>
          <w:sz w:val="24"/>
          <w:szCs w:val="26"/>
        </w:rPr>
        <w:t>7</w:t>
      </w:r>
      <w:r w:rsidRPr="00244EF2">
        <w:rPr>
          <w:rFonts w:ascii="Arial" w:hAnsi="Arial" w:cs="Arial"/>
          <w:sz w:val="24"/>
          <w:szCs w:val="26"/>
        </w:rPr>
        <w:t>-</w:t>
      </w:r>
      <w:r w:rsidR="005B5A06">
        <w:rPr>
          <w:rFonts w:ascii="Arial" w:hAnsi="Arial" w:cs="Arial"/>
          <w:sz w:val="24"/>
          <w:szCs w:val="26"/>
        </w:rPr>
        <w:t>00</w:t>
      </w:r>
      <w:r w:rsidR="00D467DF">
        <w:rPr>
          <w:rFonts w:ascii="Arial" w:hAnsi="Arial" w:cs="Arial"/>
          <w:b/>
          <w:sz w:val="24"/>
          <w:szCs w:val="26"/>
        </w:rPr>
        <w:t>300</w:t>
      </w:r>
      <w:r w:rsidR="00F2429B">
        <w:rPr>
          <w:rFonts w:ascii="Arial" w:hAnsi="Arial" w:cs="Arial"/>
          <w:sz w:val="24"/>
          <w:szCs w:val="26"/>
        </w:rPr>
        <w:t xml:space="preserve"> y 201</w:t>
      </w:r>
      <w:r w:rsidR="00E138BF">
        <w:rPr>
          <w:rFonts w:ascii="Arial" w:hAnsi="Arial" w:cs="Arial"/>
          <w:sz w:val="24"/>
          <w:szCs w:val="26"/>
        </w:rPr>
        <w:t>7</w:t>
      </w:r>
      <w:r w:rsidR="00F2429B">
        <w:rPr>
          <w:rFonts w:ascii="Arial" w:hAnsi="Arial" w:cs="Arial"/>
          <w:sz w:val="24"/>
          <w:szCs w:val="26"/>
        </w:rPr>
        <w:t>-00</w:t>
      </w:r>
      <w:r w:rsidR="00E138BF" w:rsidRPr="007C7389">
        <w:rPr>
          <w:rFonts w:ascii="Arial" w:hAnsi="Arial" w:cs="Arial"/>
          <w:b/>
          <w:sz w:val="24"/>
          <w:szCs w:val="26"/>
        </w:rPr>
        <w:t>2</w:t>
      </w:r>
      <w:r w:rsidR="00D467DF">
        <w:rPr>
          <w:rFonts w:ascii="Arial" w:hAnsi="Arial" w:cs="Arial"/>
          <w:b/>
          <w:sz w:val="24"/>
          <w:szCs w:val="26"/>
        </w:rPr>
        <w:t>98</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247C6D">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ue presentó la</w:t>
      </w:r>
      <w:r w:rsidR="00F2429B">
        <w:rPr>
          <w:rFonts w:ascii="Arial" w:hAnsi="Arial" w:cs="Arial"/>
          <w:sz w:val="26"/>
          <w:szCs w:val="26"/>
        </w:rPr>
        <w:t>s</w:t>
      </w:r>
      <w:r>
        <w:rPr>
          <w:rFonts w:ascii="Arial" w:hAnsi="Arial" w:cs="Arial"/>
          <w:sz w:val="26"/>
          <w:szCs w:val="26"/>
        </w:rPr>
        <w:t xml:space="preserve"> referida</w:t>
      </w:r>
      <w:r w:rsidR="00F2429B">
        <w:rPr>
          <w:rFonts w:ascii="Arial" w:hAnsi="Arial" w:cs="Arial"/>
          <w:sz w:val="26"/>
          <w:szCs w:val="26"/>
        </w:rPr>
        <w:t>s</w:t>
      </w:r>
      <w:r w:rsidR="00247C6D">
        <w:rPr>
          <w:rFonts w:ascii="Arial" w:hAnsi="Arial" w:cs="Arial"/>
          <w:sz w:val="26"/>
          <w:szCs w:val="26"/>
        </w:rPr>
        <w:t xml:space="preserve"> </w:t>
      </w:r>
      <w:r w:rsidR="00F2429B">
        <w:rPr>
          <w:rFonts w:ascii="Arial" w:hAnsi="Arial" w:cs="Arial"/>
          <w:sz w:val="26"/>
          <w:szCs w:val="26"/>
        </w:rPr>
        <w:t>acciones</w:t>
      </w:r>
      <w:r>
        <w:rPr>
          <w:rFonts w:ascii="Arial" w:hAnsi="Arial" w:cs="Arial"/>
          <w:sz w:val="26"/>
          <w:szCs w:val="26"/>
        </w:rPr>
        <w:t xml:space="preserve"> popular</w:t>
      </w:r>
      <w:r w:rsidR="00F2429B">
        <w:rPr>
          <w:rFonts w:ascii="Arial" w:hAnsi="Arial" w:cs="Arial"/>
          <w:sz w:val="26"/>
          <w:szCs w:val="26"/>
        </w:rPr>
        <w:t>es</w:t>
      </w:r>
      <w:r w:rsidR="002F1DE9">
        <w:rPr>
          <w:rFonts w:ascii="Arial" w:hAnsi="Arial" w:cs="Arial"/>
          <w:sz w:val="26"/>
          <w:szCs w:val="26"/>
        </w:rPr>
        <w:t xml:space="preserve">, </w:t>
      </w:r>
      <w:r w:rsidR="00247C6D">
        <w:rPr>
          <w:rFonts w:ascii="Arial" w:hAnsi="Arial" w:cs="Arial"/>
          <w:sz w:val="26"/>
          <w:szCs w:val="26"/>
        </w:rPr>
        <w:t xml:space="preserve">en </w:t>
      </w:r>
      <w:r w:rsidR="002F1DE9">
        <w:rPr>
          <w:rFonts w:ascii="Arial" w:hAnsi="Arial" w:cs="Arial"/>
          <w:sz w:val="26"/>
          <w:szCs w:val="26"/>
        </w:rPr>
        <w:t>la</w:t>
      </w:r>
      <w:r w:rsidR="00F2429B">
        <w:rPr>
          <w:rFonts w:ascii="Arial" w:hAnsi="Arial" w:cs="Arial"/>
          <w:sz w:val="26"/>
          <w:szCs w:val="26"/>
        </w:rPr>
        <w:t>s</w:t>
      </w:r>
      <w:r w:rsidR="002F1DE9">
        <w:rPr>
          <w:rFonts w:ascii="Arial" w:hAnsi="Arial" w:cs="Arial"/>
          <w:sz w:val="26"/>
          <w:szCs w:val="26"/>
        </w:rPr>
        <w:t xml:space="preserve"> cual</w:t>
      </w:r>
      <w:r w:rsidR="00F2429B">
        <w:rPr>
          <w:rFonts w:ascii="Arial" w:hAnsi="Arial" w:cs="Arial"/>
          <w:sz w:val="26"/>
          <w:szCs w:val="26"/>
        </w:rPr>
        <w:t>es</w:t>
      </w:r>
      <w:r w:rsidR="002F1DE9">
        <w:rPr>
          <w:rFonts w:ascii="Arial" w:hAnsi="Arial" w:cs="Arial"/>
          <w:sz w:val="26"/>
          <w:szCs w:val="26"/>
        </w:rPr>
        <w:t xml:space="preserve"> </w:t>
      </w:r>
      <w:r w:rsidR="00247C6D">
        <w:rPr>
          <w:rFonts w:ascii="Arial" w:hAnsi="Arial" w:cs="Arial"/>
          <w:sz w:val="26"/>
          <w:szCs w:val="26"/>
        </w:rPr>
        <w:t>la funcionaria accionada, sin motivo legal conocido, decidió generar conflicto de competencia, olvidando que no es parte, desconociendo normas de orden público y viola</w:t>
      </w:r>
      <w:r w:rsidR="00EE6D0B">
        <w:rPr>
          <w:rFonts w:ascii="Arial" w:hAnsi="Arial" w:cs="Arial"/>
          <w:sz w:val="26"/>
          <w:szCs w:val="26"/>
        </w:rPr>
        <w:t>ndo</w:t>
      </w:r>
      <w:r w:rsidR="00247C6D">
        <w:rPr>
          <w:rFonts w:ascii="Arial" w:hAnsi="Arial" w:cs="Arial"/>
          <w:sz w:val="26"/>
          <w:szCs w:val="26"/>
        </w:rPr>
        <w:t xml:space="preserve"> abiertamente</w:t>
      </w:r>
      <w:r w:rsidR="00E138BF">
        <w:rPr>
          <w:rFonts w:ascii="Arial" w:hAnsi="Arial" w:cs="Arial"/>
          <w:sz w:val="26"/>
          <w:szCs w:val="26"/>
        </w:rPr>
        <w:t xml:space="preserve"> el artículo 16 de la ley 472 de 1998</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EE6D0B">
        <w:rPr>
          <w:rFonts w:ascii="Arial" w:hAnsi="Arial" w:cs="Arial"/>
          <w:sz w:val="26"/>
          <w:szCs w:val="26"/>
        </w:rPr>
        <w:t xml:space="preserve"> o</w:t>
      </w:r>
      <w:r w:rsidR="00710C35">
        <w:rPr>
          <w:rFonts w:ascii="Arial" w:hAnsi="Arial" w:cs="Arial"/>
          <w:sz w:val="26"/>
          <w:szCs w:val="26"/>
        </w:rPr>
        <w:t>rdene</w:t>
      </w:r>
      <w:r w:rsidR="00EE6D0B">
        <w:rPr>
          <w:rFonts w:ascii="Arial" w:hAnsi="Arial" w:cs="Arial"/>
          <w:sz w:val="26"/>
          <w:szCs w:val="26"/>
        </w:rPr>
        <w:t xml:space="preserve"> a la funcionara accionada: (i) </w:t>
      </w:r>
      <w:r w:rsidR="000F30D3">
        <w:rPr>
          <w:rFonts w:ascii="Arial" w:hAnsi="Arial" w:cs="Arial"/>
          <w:sz w:val="26"/>
          <w:szCs w:val="26"/>
        </w:rPr>
        <w:t>admit</w:t>
      </w:r>
      <w:r w:rsidR="00EE6D0B">
        <w:rPr>
          <w:rFonts w:ascii="Arial" w:hAnsi="Arial" w:cs="Arial"/>
          <w:sz w:val="26"/>
          <w:szCs w:val="26"/>
        </w:rPr>
        <w:t>ir</w:t>
      </w:r>
      <w:r w:rsidR="000F30D3">
        <w:rPr>
          <w:rFonts w:ascii="Arial" w:hAnsi="Arial" w:cs="Arial"/>
          <w:sz w:val="26"/>
          <w:szCs w:val="26"/>
        </w:rPr>
        <w:t xml:space="preserve"> su</w:t>
      </w:r>
      <w:r w:rsidR="00F2429B">
        <w:rPr>
          <w:rFonts w:ascii="Arial" w:hAnsi="Arial" w:cs="Arial"/>
          <w:sz w:val="26"/>
          <w:szCs w:val="26"/>
        </w:rPr>
        <w:t>s</w:t>
      </w:r>
      <w:r w:rsidR="00EE6D0B">
        <w:rPr>
          <w:rFonts w:ascii="Arial" w:hAnsi="Arial" w:cs="Arial"/>
          <w:sz w:val="26"/>
          <w:szCs w:val="26"/>
        </w:rPr>
        <w:t xml:space="preserve"> </w:t>
      </w:r>
      <w:r w:rsidR="00F2429B">
        <w:rPr>
          <w:rFonts w:ascii="Arial" w:hAnsi="Arial" w:cs="Arial"/>
          <w:sz w:val="26"/>
          <w:szCs w:val="26"/>
        </w:rPr>
        <w:t>acciones</w:t>
      </w:r>
      <w:r w:rsidR="000F30D3">
        <w:rPr>
          <w:rFonts w:ascii="Arial" w:hAnsi="Arial" w:cs="Arial"/>
          <w:sz w:val="26"/>
          <w:szCs w:val="26"/>
        </w:rPr>
        <w:t xml:space="preserve"> popular</w:t>
      </w:r>
      <w:r w:rsidR="00F2429B">
        <w:rPr>
          <w:rFonts w:ascii="Arial" w:hAnsi="Arial" w:cs="Arial"/>
          <w:sz w:val="26"/>
          <w:szCs w:val="26"/>
        </w:rPr>
        <w:t>es</w:t>
      </w:r>
      <w:r w:rsidR="00710C35">
        <w:rPr>
          <w:rFonts w:ascii="Arial" w:hAnsi="Arial" w:cs="Arial"/>
          <w:sz w:val="26"/>
          <w:szCs w:val="26"/>
        </w:rPr>
        <w:t xml:space="preserve"> y </w:t>
      </w:r>
      <w:r w:rsidR="00EE6D0B">
        <w:rPr>
          <w:rFonts w:ascii="Arial" w:hAnsi="Arial" w:cs="Arial"/>
          <w:sz w:val="26"/>
          <w:szCs w:val="26"/>
        </w:rPr>
        <w:t>a quien las tenga, devolverlas inmediatamente; (ii) consigne en que normas legales se ha amparado para generar conflicto de competencia en acciones populares</w:t>
      </w:r>
      <w:r w:rsidR="001A46E5">
        <w:rPr>
          <w:rFonts w:ascii="Arial" w:hAnsi="Arial" w:cs="Arial"/>
          <w:sz w:val="26"/>
          <w:szCs w:val="26"/>
        </w:rPr>
        <w:t xml:space="preserve">; (iii) no cometa vía de hecho y no genere conflicto alguno en </w:t>
      </w:r>
      <w:r w:rsidR="00710C35">
        <w:rPr>
          <w:rFonts w:ascii="Arial" w:hAnsi="Arial" w:cs="Arial"/>
          <w:sz w:val="26"/>
          <w:szCs w:val="26"/>
        </w:rPr>
        <w:t>estos procesos</w:t>
      </w:r>
      <w:r w:rsidR="001A46E5">
        <w:rPr>
          <w:rFonts w:ascii="Arial" w:hAnsi="Arial" w:cs="Arial"/>
          <w:sz w:val="26"/>
          <w:szCs w:val="26"/>
        </w:rPr>
        <w:t>, pues no es parte; (iv) se informe por qué la CSJ ha tramitado los impedimentos de la accionada; (v) se ordene al Procurador General de la Nación que consigne, si cuando la funcionaria genera conflicto por falta de competencia, desconoce el artículo 16 de la ley 472 de 1998; y (vi) se aporte copia de este amparo a su acción popular</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w:t>
      </w:r>
      <w:r w:rsidR="00F2429B">
        <w:rPr>
          <w:rFonts w:ascii="Arial" w:hAnsi="Arial" w:cs="Arial"/>
          <w:sz w:val="26"/>
          <w:szCs w:val="26"/>
          <w:lang w:val="es-ES"/>
        </w:rPr>
        <w:t>s</w:t>
      </w:r>
      <w:r w:rsidR="00891786">
        <w:rPr>
          <w:rFonts w:ascii="Arial" w:hAnsi="Arial" w:cs="Arial"/>
          <w:sz w:val="26"/>
          <w:szCs w:val="26"/>
          <w:lang w:val="es-ES"/>
        </w:rPr>
        <w:t xml:space="preserve"> la</w:t>
      </w:r>
      <w:r w:rsidR="00F2429B">
        <w:rPr>
          <w:rFonts w:ascii="Arial" w:hAnsi="Arial" w:cs="Arial"/>
          <w:sz w:val="26"/>
          <w:szCs w:val="26"/>
          <w:lang w:val="es-ES"/>
        </w:rPr>
        <w:t>s</w:t>
      </w:r>
      <w:r w:rsidR="005B6F5E">
        <w:rPr>
          <w:rFonts w:ascii="Arial" w:hAnsi="Arial" w:cs="Arial"/>
          <w:sz w:val="26"/>
          <w:szCs w:val="26"/>
          <w:lang w:val="es-ES"/>
        </w:rPr>
        <w:t xml:space="preserve"> </w:t>
      </w:r>
      <w:r w:rsidR="00F2429B">
        <w:rPr>
          <w:rFonts w:ascii="Arial" w:hAnsi="Arial" w:cs="Arial"/>
          <w:sz w:val="26"/>
          <w:szCs w:val="26"/>
          <w:lang w:val="es-ES"/>
        </w:rPr>
        <w:t>acciones</w:t>
      </w:r>
      <w:r w:rsidR="00891786">
        <w:rPr>
          <w:rFonts w:ascii="Arial" w:hAnsi="Arial" w:cs="Arial"/>
          <w:sz w:val="26"/>
          <w:szCs w:val="26"/>
          <w:lang w:val="es-ES"/>
        </w:rPr>
        <w:t xml:space="preserve"> de tutela se dispuso la vinculación de la </w:t>
      </w:r>
      <w:r w:rsidR="00D62021">
        <w:rPr>
          <w:rFonts w:ascii="Arial" w:hAnsi="Arial" w:cs="Arial"/>
          <w:sz w:val="26"/>
          <w:szCs w:val="26"/>
          <w:lang w:val="es-ES"/>
        </w:rPr>
        <w:t>Alcaldía de Santa Rosa de Cabal, la Defensoría del Pueblo y la Procuraduría General de la Nación, ambas de la Regional Risaralda, ordenándose la notificación y traslado, además la remisión por parte del juzgado de copias de las actuaciones en la referida demanda</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D62021" w:rsidRDefault="00D62021" w:rsidP="00D6202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4.1. </w:t>
      </w:r>
      <w:r w:rsidR="005B6F5E" w:rsidRPr="000905F6">
        <w:rPr>
          <w:rFonts w:ascii="Arial" w:hAnsi="Arial" w:cs="Arial"/>
          <w:sz w:val="26"/>
          <w:szCs w:val="26"/>
          <w:lang w:val="es-ES"/>
        </w:rPr>
        <w:t>La Pro</w:t>
      </w:r>
      <w:r w:rsidR="005B6F5E">
        <w:rPr>
          <w:rFonts w:ascii="Arial" w:hAnsi="Arial" w:cs="Arial"/>
          <w:sz w:val="26"/>
          <w:szCs w:val="26"/>
          <w:lang w:val="es-ES"/>
        </w:rPr>
        <w:t xml:space="preserve">curaduría Regional de Risaralda señaló </w:t>
      </w:r>
      <w:r w:rsidR="005B6F5E" w:rsidRPr="000905F6">
        <w:rPr>
          <w:rFonts w:ascii="Arial" w:hAnsi="Arial" w:cs="Arial"/>
          <w:sz w:val="26"/>
          <w:szCs w:val="26"/>
          <w:lang w:val="es-ES"/>
        </w:rPr>
        <w:t>que</w:t>
      </w:r>
      <w:r w:rsidR="005B6F5E">
        <w:rPr>
          <w:rFonts w:ascii="Arial" w:hAnsi="Arial" w:cs="Arial"/>
          <w:sz w:val="26"/>
          <w:szCs w:val="26"/>
          <w:lang w:val="es-ES"/>
        </w:rPr>
        <w:t xml:space="preserve"> la situación planteada por el señor </w:t>
      </w:r>
      <w:r w:rsidR="00DA4FFF">
        <w:rPr>
          <w:rFonts w:ascii="Arial" w:hAnsi="Arial" w:cs="Arial"/>
          <w:szCs w:val="24"/>
          <w:lang w:val="es-ES" w:eastAsia="es-ES"/>
        </w:rPr>
        <w:t>ARIAS IDÁRRAGA</w:t>
      </w:r>
      <w:r w:rsidR="00DA4FFF">
        <w:rPr>
          <w:rFonts w:ascii="Arial" w:hAnsi="Arial" w:cs="Arial"/>
          <w:sz w:val="26"/>
          <w:szCs w:val="26"/>
          <w:lang w:val="es-ES"/>
        </w:rPr>
        <w:t xml:space="preserve"> </w:t>
      </w:r>
      <w:r w:rsidR="005B6F5E">
        <w:rPr>
          <w:rFonts w:ascii="Arial" w:hAnsi="Arial" w:cs="Arial"/>
          <w:sz w:val="26"/>
          <w:szCs w:val="26"/>
          <w:lang w:val="es-ES"/>
        </w:rPr>
        <w:t xml:space="preserve">es ajena a esa agencia del Ministerio Público, toda vez que su actuación como ente de </w:t>
      </w:r>
      <w:r w:rsidR="005B6F5E">
        <w:rPr>
          <w:rFonts w:ascii="Arial" w:hAnsi="Arial" w:cs="Arial"/>
          <w:sz w:val="26"/>
          <w:szCs w:val="26"/>
          <w:lang w:val="es-ES"/>
        </w:rPr>
        <w:lastRenderedPageBreak/>
        <w:t>control está orientada a verificar la defensa de los derechos e intereses colectivos, por lo que solicita su desvinculación de este trámite</w:t>
      </w:r>
      <w:r>
        <w:rPr>
          <w:rFonts w:ascii="Arial" w:hAnsi="Arial" w:cs="Arial"/>
          <w:sz w:val="26"/>
          <w:szCs w:val="26"/>
          <w:lang w:val="es-ES"/>
        </w:rPr>
        <w:t>. (fl. 1</w:t>
      </w:r>
      <w:r w:rsidR="00DA4FFF">
        <w:rPr>
          <w:rFonts w:ascii="Arial" w:hAnsi="Arial" w:cs="Arial"/>
          <w:sz w:val="26"/>
          <w:szCs w:val="26"/>
          <w:lang w:val="es-ES"/>
        </w:rPr>
        <w:t>7</w:t>
      </w:r>
      <w:r>
        <w:rPr>
          <w:rFonts w:ascii="Arial" w:hAnsi="Arial" w:cs="Arial"/>
          <w:sz w:val="26"/>
          <w:szCs w:val="26"/>
          <w:lang w:val="es-ES"/>
        </w:rPr>
        <w:t xml:space="preserve">). </w:t>
      </w:r>
    </w:p>
    <w:p w:rsidR="00D62021" w:rsidRPr="001D44A8" w:rsidRDefault="00D62021" w:rsidP="00D62021">
      <w:pPr>
        <w:pStyle w:val="Sinespaciado1"/>
        <w:spacing w:line="360" w:lineRule="auto"/>
        <w:ind w:firstLine="2835"/>
        <w:jc w:val="both"/>
        <w:rPr>
          <w:rFonts w:ascii="Arial" w:hAnsi="Arial" w:cs="Arial"/>
          <w:sz w:val="16"/>
          <w:szCs w:val="16"/>
          <w:lang w:val="es-ES"/>
        </w:rPr>
      </w:pPr>
    </w:p>
    <w:p w:rsidR="00354126" w:rsidRDefault="00534C18" w:rsidP="00D2532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Pr="00AF5C8C">
        <w:rPr>
          <w:rFonts w:ascii="Arial" w:hAnsi="Arial" w:cs="Arial"/>
          <w:sz w:val="26"/>
          <w:szCs w:val="26"/>
          <w:lang w:val="es-ES"/>
        </w:rPr>
        <w:t xml:space="preserve">. </w:t>
      </w:r>
      <w:r w:rsidR="00B97AE6">
        <w:rPr>
          <w:rFonts w:ascii="Arial" w:hAnsi="Arial" w:cs="Arial"/>
          <w:sz w:val="26"/>
          <w:szCs w:val="26"/>
          <w:lang w:val="es-ES"/>
        </w:rPr>
        <w:t xml:space="preserve">Los demás vinculados </w:t>
      </w:r>
      <w:r w:rsidR="00D25324">
        <w:rPr>
          <w:rFonts w:ascii="Arial" w:hAnsi="Arial" w:cs="Arial"/>
          <w:sz w:val="26"/>
          <w:szCs w:val="26"/>
          <w:lang w:val="es-ES"/>
        </w:rPr>
        <w:t>guardaron</w:t>
      </w:r>
      <w:r w:rsidR="00891786" w:rsidRPr="000905F6">
        <w:rPr>
          <w:rFonts w:ascii="Arial" w:hAnsi="Arial" w:cs="Arial"/>
          <w:sz w:val="26"/>
          <w:szCs w:val="26"/>
          <w:lang w:val="es-ES"/>
        </w:rPr>
        <w:t xml:space="preserve"> silencio.</w:t>
      </w:r>
    </w:p>
    <w:p w:rsidR="006C39EA" w:rsidRDefault="006C39EA" w:rsidP="0047357B">
      <w:pPr>
        <w:pStyle w:val="Sinespaciado1"/>
        <w:spacing w:line="360" w:lineRule="auto"/>
        <w:ind w:firstLine="2835"/>
        <w:rPr>
          <w:rFonts w:ascii="Arial" w:hAnsi="Arial" w:cs="Arial"/>
          <w:b/>
          <w:spacing w:val="-3"/>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C24F3A">
        <w:rPr>
          <w:rFonts w:ascii="Arial" w:hAnsi="Arial" w:cs="Arial"/>
          <w:sz w:val="26"/>
          <w:szCs w:val="26"/>
        </w:rPr>
        <w:t>s</w:t>
      </w:r>
      <w:r>
        <w:rPr>
          <w:rFonts w:ascii="Arial" w:hAnsi="Arial" w:cs="Arial"/>
          <w:sz w:val="26"/>
          <w:szCs w:val="26"/>
        </w:rPr>
        <w:t xml:space="preserve"> tutela</w:t>
      </w:r>
      <w:r w:rsidR="00C24F3A">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7C7389" w:rsidRPr="00541D87">
        <w:rPr>
          <w:rFonts w:ascii="Arial" w:hAnsi="Arial" w:cs="Arial"/>
          <w:szCs w:val="26"/>
          <w:lang w:val="es-ES" w:eastAsia="es-ES"/>
        </w:rPr>
        <w:t xml:space="preserve">JUZGADO CIVIL DEL CIRCUITO DE </w:t>
      </w:r>
      <w:r w:rsidR="007C7389">
        <w:rPr>
          <w:rFonts w:ascii="Arial" w:hAnsi="Arial" w:cs="Arial"/>
          <w:szCs w:val="26"/>
          <w:lang w:val="es-ES" w:eastAsia="es-ES"/>
        </w:rPr>
        <w:t>SANTA ROSA DE CABAL</w:t>
      </w:r>
      <w:r>
        <w:rPr>
          <w:rFonts w:ascii="Arial" w:hAnsi="Arial" w:cs="Arial"/>
          <w:sz w:val="26"/>
          <w:szCs w:val="26"/>
        </w:rPr>
        <w:t xml:space="preserve">, vulneró las “garantías procesales” </w:t>
      </w:r>
      <w:r w:rsidR="007C7389">
        <w:rPr>
          <w:rFonts w:ascii="Arial" w:hAnsi="Arial" w:cs="Arial"/>
          <w:sz w:val="26"/>
          <w:szCs w:val="26"/>
        </w:rPr>
        <w:t xml:space="preserve">y derechos fundamentales del actor </w:t>
      </w:r>
      <w:r w:rsidR="00DA4FFF">
        <w:rPr>
          <w:rFonts w:ascii="Arial" w:hAnsi="Arial" w:cs="Arial"/>
          <w:sz w:val="26"/>
          <w:szCs w:val="26"/>
        </w:rPr>
        <w:t>a la igualdad y presunción de la buena fe, dentro del trámite de las acciones populares</w:t>
      </w:r>
      <w:r w:rsidR="00DA4FFF" w:rsidRPr="000905F6">
        <w:rPr>
          <w:rFonts w:ascii="Arial" w:hAnsi="Arial" w:cs="Arial"/>
          <w:sz w:val="26"/>
          <w:szCs w:val="26"/>
        </w:rPr>
        <w:t xml:space="preserve"> radicada</w:t>
      </w:r>
      <w:r w:rsidR="00DA4FFF">
        <w:rPr>
          <w:rFonts w:ascii="Arial" w:hAnsi="Arial" w:cs="Arial"/>
          <w:sz w:val="26"/>
          <w:szCs w:val="26"/>
        </w:rPr>
        <w:t>s</w:t>
      </w:r>
      <w:r w:rsidR="00DA4FFF" w:rsidRPr="000905F6">
        <w:rPr>
          <w:rFonts w:ascii="Arial" w:hAnsi="Arial" w:cs="Arial"/>
          <w:sz w:val="26"/>
          <w:szCs w:val="26"/>
        </w:rPr>
        <w:t xml:space="preserve"> bajo </w:t>
      </w:r>
      <w:r w:rsidR="00DA4FFF">
        <w:rPr>
          <w:rFonts w:ascii="Arial" w:hAnsi="Arial" w:cs="Arial"/>
          <w:sz w:val="26"/>
          <w:szCs w:val="26"/>
        </w:rPr>
        <w:t xml:space="preserve">los números </w:t>
      </w:r>
      <w:r w:rsidR="00DA4FFF" w:rsidRPr="00244EF2">
        <w:rPr>
          <w:rFonts w:ascii="Arial" w:hAnsi="Arial" w:cs="Arial"/>
          <w:sz w:val="24"/>
          <w:szCs w:val="26"/>
        </w:rPr>
        <w:t>201</w:t>
      </w:r>
      <w:r w:rsidR="00DA4FFF">
        <w:rPr>
          <w:rFonts w:ascii="Arial" w:hAnsi="Arial" w:cs="Arial"/>
          <w:sz w:val="24"/>
          <w:szCs w:val="26"/>
        </w:rPr>
        <w:t>7</w:t>
      </w:r>
      <w:r w:rsidR="00DA4FFF" w:rsidRPr="00244EF2">
        <w:rPr>
          <w:rFonts w:ascii="Arial" w:hAnsi="Arial" w:cs="Arial"/>
          <w:sz w:val="24"/>
          <w:szCs w:val="26"/>
        </w:rPr>
        <w:t>-</w:t>
      </w:r>
      <w:r w:rsidR="00DA4FFF">
        <w:rPr>
          <w:rFonts w:ascii="Arial" w:hAnsi="Arial" w:cs="Arial"/>
          <w:sz w:val="24"/>
          <w:szCs w:val="26"/>
        </w:rPr>
        <w:t>00</w:t>
      </w:r>
      <w:r w:rsidR="00DA4FFF">
        <w:rPr>
          <w:rFonts w:ascii="Arial" w:hAnsi="Arial" w:cs="Arial"/>
          <w:b/>
          <w:sz w:val="24"/>
          <w:szCs w:val="26"/>
        </w:rPr>
        <w:t>300</w:t>
      </w:r>
      <w:r w:rsidR="00DA4FFF">
        <w:rPr>
          <w:rFonts w:ascii="Arial" w:hAnsi="Arial" w:cs="Arial"/>
          <w:sz w:val="24"/>
          <w:szCs w:val="26"/>
        </w:rPr>
        <w:t xml:space="preserve"> y 2017-00</w:t>
      </w:r>
      <w:r w:rsidR="00DA4FFF" w:rsidRPr="007C7389">
        <w:rPr>
          <w:rFonts w:ascii="Arial" w:hAnsi="Arial" w:cs="Arial"/>
          <w:b/>
          <w:sz w:val="24"/>
          <w:szCs w:val="26"/>
        </w:rPr>
        <w:t>2</w:t>
      </w:r>
      <w:r w:rsidR="00DA4FFF">
        <w:rPr>
          <w:rFonts w:ascii="Arial" w:hAnsi="Arial" w:cs="Arial"/>
          <w:b/>
          <w:sz w:val="24"/>
          <w:szCs w:val="26"/>
        </w:rPr>
        <w:t>98</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w:t>
      </w:r>
      <w:r>
        <w:rPr>
          <w:rFonts w:ascii="Arial" w:hAnsi="Arial" w:cs="Arial"/>
          <w:sz w:val="26"/>
          <w:szCs w:val="26"/>
        </w:rPr>
        <w:lastRenderedPageBreak/>
        <w:t>la actuación</w:t>
      </w:r>
      <w:r w:rsidR="00DA4FF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6C39EA" w:rsidRPr="007C7389" w:rsidRDefault="006C39EA" w:rsidP="00084EDE">
      <w:pPr>
        <w:pStyle w:val="Sinespaciado2"/>
        <w:spacing w:line="360" w:lineRule="auto"/>
        <w:ind w:firstLine="2835"/>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AE36C5" w:rsidRDefault="00354126" w:rsidP="00003C51">
      <w:pPr>
        <w:pStyle w:val="Sinespaciado2"/>
        <w:spacing w:line="360" w:lineRule="auto"/>
        <w:ind w:firstLine="2835"/>
        <w:jc w:val="both"/>
        <w:rPr>
          <w:rFonts w:ascii="Arial" w:hAnsi="Arial" w:cs="Arial"/>
          <w:sz w:val="26"/>
          <w:szCs w:val="26"/>
          <w:lang w:val="es-CO"/>
        </w:rPr>
      </w:pPr>
      <w:r w:rsidRPr="00413A6D">
        <w:rPr>
          <w:rFonts w:ascii="Arial" w:hAnsi="Arial" w:cs="Arial"/>
          <w:sz w:val="26"/>
          <w:szCs w:val="26"/>
        </w:rPr>
        <w:t xml:space="preserve">1. </w:t>
      </w:r>
      <w:r w:rsidR="00DA4FFF">
        <w:rPr>
          <w:rFonts w:ascii="Arial" w:hAnsi="Arial" w:cs="Arial"/>
          <w:sz w:val="26"/>
          <w:szCs w:val="26"/>
        </w:rPr>
        <w:t>De las copias de las piezas procesales remitidas por el despacho accionado, que obran a folios 10</w:t>
      </w:r>
      <w:r w:rsidR="00DA4FFF" w:rsidRPr="00A64EFC">
        <w:rPr>
          <w:rFonts w:ascii="Arial" w:hAnsi="Arial" w:cs="Arial"/>
          <w:sz w:val="26"/>
          <w:szCs w:val="26"/>
        </w:rPr>
        <w:t xml:space="preserve"> al </w:t>
      </w:r>
      <w:r w:rsidR="00DA4FFF">
        <w:rPr>
          <w:rFonts w:ascii="Arial" w:hAnsi="Arial" w:cs="Arial"/>
          <w:sz w:val="26"/>
          <w:szCs w:val="26"/>
        </w:rPr>
        <w:t>15,</w:t>
      </w:r>
      <w:r w:rsidR="00003C51">
        <w:rPr>
          <w:rFonts w:ascii="Arial" w:hAnsi="Arial" w:cs="Arial"/>
          <w:sz w:val="26"/>
          <w:szCs w:val="26"/>
        </w:rPr>
        <w:t xml:space="preserve"> </w:t>
      </w:r>
      <w:r w:rsidR="00DA4FFF">
        <w:rPr>
          <w:rFonts w:ascii="Arial" w:hAnsi="Arial" w:cs="Arial"/>
          <w:sz w:val="26"/>
          <w:szCs w:val="26"/>
        </w:rPr>
        <w:t>las acciones populares</w:t>
      </w:r>
      <w:r w:rsidR="00DA4FFF" w:rsidRPr="000905F6">
        <w:rPr>
          <w:rFonts w:ascii="Arial" w:hAnsi="Arial" w:cs="Arial"/>
          <w:sz w:val="26"/>
          <w:szCs w:val="26"/>
        </w:rPr>
        <w:t xml:space="preserve"> radicada</w:t>
      </w:r>
      <w:r w:rsidR="00DA4FFF">
        <w:rPr>
          <w:rFonts w:ascii="Arial" w:hAnsi="Arial" w:cs="Arial"/>
          <w:sz w:val="26"/>
          <w:szCs w:val="26"/>
        </w:rPr>
        <w:t>s</w:t>
      </w:r>
      <w:r w:rsidR="00DA4FFF" w:rsidRPr="000905F6">
        <w:rPr>
          <w:rFonts w:ascii="Arial" w:hAnsi="Arial" w:cs="Arial"/>
          <w:sz w:val="26"/>
          <w:szCs w:val="26"/>
        </w:rPr>
        <w:t xml:space="preserve"> bajo </w:t>
      </w:r>
      <w:r w:rsidR="00DA4FFF">
        <w:rPr>
          <w:rFonts w:ascii="Arial" w:hAnsi="Arial" w:cs="Arial"/>
          <w:sz w:val="26"/>
          <w:szCs w:val="26"/>
        </w:rPr>
        <w:t xml:space="preserve">los números </w:t>
      </w:r>
      <w:r w:rsidR="00DA4FFF" w:rsidRPr="00244EF2">
        <w:rPr>
          <w:rFonts w:ascii="Arial" w:hAnsi="Arial" w:cs="Arial"/>
          <w:sz w:val="24"/>
          <w:szCs w:val="26"/>
        </w:rPr>
        <w:t>201</w:t>
      </w:r>
      <w:r w:rsidR="00DA4FFF">
        <w:rPr>
          <w:rFonts w:ascii="Arial" w:hAnsi="Arial" w:cs="Arial"/>
          <w:sz w:val="24"/>
          <w:szCs w:val="26"/>
        </w:rPr>
        <w:t>7</w:t>
      </w:r>
      <w:r w:rsidR="00DA4FFF" w:rsidRPr="00244EF2">
        <w:rPr>
          <w:rFonts w:ascii="Arial" w:hAnsi="Arial" w:cs="Arial"/>
          <w:sz w:val="24"/>
          <w:szCs w:val="26"/>
        </w:rPr>
        <w:t>-</w:t>
      </w:r>
      <w:r w:rsidR="00DA4FFF">
        <w:rPr>
          <w:rFonts w:ascii="Arial" w:hAnsi="Arial" w:cs="Arial"/>
          <w:sz w:val="24"/>
          <w:szCs w:val="26"/>
        </w:rPr>
        <w:t>00</w:t>
      </w:r>
      <w:r w:rsidR="00DA4FFF">
        <w:rPr>
          <w:rFonts w:ascii="Arial" w:hAnsi="Arial" w:cs="Arial"/>
          <w:b/>
          <w:sz w:val="24"/>
          <w:szCs w:val="26"/>
        </w:rPr>
        <w:t>300</w:t>
      </w:r>
      <w:r w:rsidR="00DA4FFF">
        <w:rPr>
          <w:rFonts w:ascii="Arial" w:hAnsi="Arial" w:cs="Arial"/>
          <w:sz w:val="24"/>
          <w:szCs w:val="26"/>
        </w:rPr>
        <w:t xml:space="preserve"> y 2017-00</w:t>
      </w:r>
      <w:r w:rsidR="00DA4FFF" w:rsidRPr="007C7389">
        <w:rPr>
          <w:rFonts w:ascii="Arial" w:hAnsi="Arial" w:cs="Arial"/>
          <w:b/>
          <w:sz w:val="24"/>
          <w:szCs w:val="26"/>
        </w:rPr>
        <w:t>2</w:t>
      </w:r>
      <w:r w:rsidR="00DA4FFF">
        <w:rPr>
          <w:rFonts w:ascii="Arial" w:hAnsi="Arial" w:cs="Arial"/>
          <w:b/>
          <w:sz w:val="24"/>
          <w:szCs w:val="26"/>
        </w:rPr>
        <w:t>98</w:t>
      </w:r>
      <w:r w:rsidR="00003C51" w:rsidRPr="00347507">
        <w:rPr>
          <w:rFonts w:ascii="Arial" w:hAnsi="Arial" w:cs="Arial"/>
          <w:sz w:val="26"/>
          <w:szCs w:val="26"/>
        </w:rPr>
        <w:t xml:space="preserve">, </w:t>
      </w:r>
      <w:r w:rsidR="00003C51">
        <w:rPr>
          <w:rFonts w:ascii="Arial" w:hAnsi="Arial" w:cs="Arial"/>
          <w:sz w:val="26"/>
          <w:szCs w:val="26"/>
        </w:rPr>
        <w:t>fue</w:t>
      </w:r>
      <w:r w:rsidR="00995594">
        <w:rPr>
          <w:rFonts w:ascii="Arial" w:hAnsi="Arial" w:cs="Arial"/>
          <w:sz w:val="26"/>
          <w:szCs w:val="26"/>
        </w:rPr>
        <w:t>ron</w:t>
      </w:r>
      <w:r w:rsidR="00003C51">
        <w:rPr>
          <w:rFonts w:ascii="Arial" w:hAnsi="Arial" w:cs="Arial"/>
          <w:sz w:val="26"/>
          <w:szCs w:val="26"/>
        </w:rPr>
        <w:t xml:space="preserve"> re</w:t>
      </w:r>
      <w:r w:rsidR="007C7389">
        <w:rPr>
          <w:rFonts w:ascii="Arial" w:hAnsi="Arial" w:cs="Arial"/>
          <w:sz w:val="26"/>
          <w:szCs w:val="26"/>
        </w:rPr>
        <w:t>chazadas</w:t>
      </w:r>
      <w:r w:rsidR="00DA4FFF">
        <w:rPr>
          <w:rFonts w:ascii="Arial" w:hAnsi="Arial" w:cs="Arial"/>
          <w:sz w:val="26"/>
          <w:szCs w:val="26"/>
        </w:rPr>
        <w:t xml:space="preserve"> </w:t>
      </w:r>
      <w:r w:rsidR="00003C51" w:rsidRPr="00347507">
        <w:rPr>
          <w:rFonts w:ascii="Arial" w:hAnsi="Arial" w:cs="Arial"/>
          <w:sz w:val="26"/>
          <w:szCs w:val="26"/>
          <w:lang w:val="es-CO"/>
        </w:rPr>
        <w:t>por carecer de competencia para conocer de la</w:t>
      </w:r>
      <w:r w:rsidR="00995594">
        <w:rPr>
          <w:rFonts w:ascii="Arial" w:hAnsi="Arial" w:cs="Arial"/>
          <w:sz w:val="26"/>
          <w:szCs w:val="26"/>
          <w:lang w:val="es-CO"/>
        </w:rPr>
        <w:t>s</w:t>
      </w:r>
      <w:r w:rsidR="00003C51">
        <w:rPr>
          <w:rFonts w:ascii="Arial" w:hAnsi="Arial" w:cs="Arial"/>
          <w:sz w:val="26"/>
          <w:szCs w:val="26"/>
          <w:lang w:val="es-CO"/>
        </w:rPr>
        <w:t xml:space="preserve"> misma</w:t>
      </w:r>
      <w:r w:rsidR="00995594">
        <w:rPr>
          <w:rFonts w:ascii="Arial" w:hAnsi="Arial" w:cs="Arial"/>
          <w:sz w:val="26"/>
          <w:szCs w:val="26"/>
          <w:lang w:val="es-CO"/>
        </w:rPr>
        <w:t>s</w:t>
      </w:r>
      <w:r w:rsidR="00003C51" w:rsidRPr="00347507">
        <w:rPr>
          <w:rFonts w:ascii="Arial" w:hAnsi="Arial" w:cs="Arial"/>
          <w:sz w:val="26"/>
          <w:szCs w:val="26"/>
          <w:lang w:val="es-CO"/>
        </w:rPr>
        <w:t xml:space="preserve">, </w:t>
      </w:r>
      <w:r w:rsidR="007C7389">
        <w:rPr>
          <w:rFonts w:ascii="Arial" w:hAnsi="Arial" w:cs="Arial"/>
          <w:sz w:val="26"/>
          <w:szCs w:val="26"/>
          <w:lang w:val="es-CO"/>
        </w:rPr>
        <w:t xml:space="preserve">mediante autos del 4 de mayo pasado y remitidas </w:t>
      </w:r>
      <w:r w:rsidR="00003C51" w:rsidRPr="00347507">
        <w:rPr>
          <w:rFonts w:ascii="Arial" w:hAnsi="Arial" w:cs="Arial"/>
          <w:sz w:val="26"/>
          <w:szCs w:val="26"/>
          <w:lang w:val="es-CO"/>
        </w:rPr>
        <w:t>para</w:t>
      </w:r>
      <w:r w:rsidR="00003C51">
        <w:rPr>
          <w:rFonts w:ascii="Arial" w:hAnsi="Arial" w:cs="Arial"/>
          <w:sz w:val="26"/>
          <w:szCs w:val="26"/>
          <w:lang w:val="es-CO"/>
        </w:rPr>
        <w:t xml:space="preserve"> ser repartida</w:t>
      </w:r>
      <w:r w:rsidR="00995594">
        <w:rPr>
          <w:rFonts w:ascii="Arial" w:hAnsi="Arial" w:cs="Arial"/>
          <w:sz w:val="26"/>
          <w:szCs w:val="26"/>
          <w:lang w:val="es-CO"/>
        </w:rPr>
        <w:t>s</w:t>
      </w:r>
      <w:r w:rsidR="00DA4FFF">
        <w:rPr>
          <w:rFonts w:ascii="Arial" w:hAnsi="Arial" w:cs="Arial"/>
          <w:sz w:val="26"/>
          <w:szCs w:val="26"/>
          <w:lang w:val="es-CO"/>
        </w:rPr>
        <w:t xml:space="preserve"> </w:t>
      </w:r>
      <w:r w:rsidR="00003C51" w:rsidRPr="00347507">
        <w:rPr>
          <w:rFonts w:ascii="Arial" w:hAnsi="Arial" w:cs="Arial"/>
          <w:sz w:val="26"/>
          <w:szCs w:val="26"/>
          <w:lang w:val="es-CO"/>
        </w:rPr>
        <w:t xml:space="preserve">ante los Jueces </w:t>
      </w:r>
      <w:r w:rsidR="00003C51">
        <w:rPr>
          <w:rFonts w:ascii="Arial" w:hAnsi="Arial" w:cs="Arial"/>
          <w:sz w:val="26"/>
          <w:szCs w:val="26"/>
          <w:lang w:val="es-CO"/>
        </w:rPr>
        <w:t xml:space="preserve">Civiles </w:t>
      </w:r>
      <w:r w:rsidR="00003C51" w:rsidRPr="00347507">
        <w:rPr>
          <w:rFonts w:ascii="Arial" w:hAnsi="Arial" w:cs="Arial"/>
          <w:sz w:val="26"/>
          <w:szCs w:val="26"/>
          <w:lang w:val="es-CO"/>
        </w:rPr>
        <w:t xml:space="preserve">del Circuito </w:t>
      </w:r>
      <w:r w:rsidR="007C7389">
        <w:rPr>
          <w:rFonts w:ascii="Arial" w:hAnsi="Arial" w:cs="Arial"/>
          <w:sz w:val="26"/>
          <w:szCs w:val="26"/>
          <w:lang w:val="es-CO"/>
        </w:rPr>
        <w:t xml:space="preserve">reparto </w:t>
      </w:r>
      <w:r w:rsidR="00003C51" w:rsidRPr="00347507">
        <w:rPr>
          <w:rFonts w:ascii="Arial" w:hAnsi="Arial" w:cs="Arial"/>
          <w:sz w:val="26"/>
          <w:szCs w:val="26"/>
          <w:lang w:val="es-CO"/>
        </w:rPr>
        <w:t>de</w:t>
      </w:r>
      <w:r w:rsidR="00003C51">
        <w:rPr>
          <w:rFonts w:ascii="Arial" w:hAnsi="Arial" w:cs="Arial"/>
          <w:sz w:val="26"/>
          <w:szCs w:val="26"/>
          <w:lang w:val="es-CO"/>
        </w:rPr>
        <w:t xml:space="preserve"> la ciudad de Bogotá</w:t>
      </w:r>
      <w:r w:rsidR="009A5805">
        <w:rPr>
          <w:rFonts w:ascii="Arial" w:hAnsi="Arial" w:cs="Arial"/>
          <w:sz w:val="26"/>
          <w:szCs w:val="26"/>
          <w:lang w:val="es-CO"/>
        </w:rPr>
        <w:t>,</w:t>
      </w:r>
      <w:r w:rsidR="00003C51">
        <w:rPr>
          <w:rFonts w:ascii="Arial" w:hAnsi="Arial" w:cs="Arial"/>
          <w:sz w:val="26"/>
          <w:szCs w:val="26"/>
          <w:lang w:val="es-CO"/>
        </w:rPr>
        <w:t xml:space="preserve"> el </w:t>
      </w:r>
      <w:r w:rsidR="007C7389">
        <w:rPr>
          <w:rFonts w:ascii="Arial" w:hAnsi="Arial" w:cs="Arial"/>
          <w:sz w:val="26"/>
          <w:szCs w:val="26"/>
          <w:lang w:val="es-CO"/>
        </w:rPr>
        <w:t>16</w:t>
      </w:r>
      <w:r w:rsidR="00003C51">
        <w:rPr>
          <w:rFonts w:ascii="Arial" w:hAnsi="Arial" w:cs="Arial"/>
          <w:sz w:val="26"/>
          <w:szCs w:val="26"/>
          <w:lang w:val="es-CO"/>
        </w:rPr>
        <w:t xml:space="preserve"> de </w:t>
      </w:r>
      <w:r w:rsidR="007C7389">
        <w:rPr>
          <w:rFonts w:ascii="Arial" w:hAnsi="Arial" w:cs="Arial"/>
          <w:sz w:val="26"/>
          <w:szCs w:val="26"/>
          <w:lang w:val="es-CO"/>
        </w:rPr>
        <w:t>mayo último,</w:t>
      </w:r>
      <w:r w:rsidR="00003C51">
        <w:rPr>
          <w:rFonts w:ascii="Arial" w:hAnsi="Arial" w:cs="Arial"/>
          <w:sz w:val="26"/>
          <w:szCs w:val="26"/>
          <w:lang w:val="es-CO"/>
        </w:rPr>
        <w:t xml:space="preserve"> con </w:t>
      </w:r>
      <w:r w:rsidR="007C7389">
        <w:rPr>
          <w:rFonts w:ascii="Arial" w:hAnsi="Arial" w:cs="Arial"/>
          <w:sz w:val="26"/>
          <w:szCs w:val="26"/>
          <w:lang w:val="es-CO"/>
        </w:rPr>
        <w:t>oficio</w:t>
      </w:r>
      <w:r w:rsidR="00DA4FFF">
        <w:rPr>
          <w:rFonts w:ascii="Arial" w:hAnsi="Arial" w:cs="Arial"/>
          <w:sz w:val="26"/>
          <w:szCs w:val="26"/>
          <w:lang w:val="es-CO"/>
        </w:rPr>
        <w:t>s</w:t>
      </w:r>
      <w:r w:rsidR="007C7389">
        <w:rPr>
          <w:rFonts w:ascii="Arial" w:hAnsi="Arial" w:cs="Arial"/>
          <w:sz w:val="26"/>
          <w:szCs w:val="26"/>
          <w:lang w:val="es-CO"/>
        </w:rPr>
        <w:t xml:space="preserve"> </w:t>
      </w:r>
      <w:r w:rsidR="00003C51">
        <w:rPr>
          <w:rFonts w:ascii="Arial" w:hAnsi="Arial" w:cs="Arial"/>
          <w:sz w:val="26"/>
          <w:szCs w:val="26"/>
          <w:lang w:val="es-CO"/>
        </w:rPr>
        <w:t>número</w:t>
      </w:r>
      <w:r w:rsidR="00DA4FFF">
        <w:rPr>
          <w:rFonts w:ascii="Arial" w:hAnsi="Arial" w:cs="Arial"/>
          <w:sz w:val="26"/>
          <w:szCs w:val="26"/>
          <w:lang w:val="es-CO"/>
        </w:rPr>
        <w:t>s</w:t>
      </w:r>
      <w:r w:rsidR="00003C51">
        <w:rPr>
          <w:rFonts w:ascii="Arial" w:hAnsi="Arial" w:cs="Arial"/>
          <w:sz w:val="26"/>
          <w:szCs w:val="26"/>
          <w:lang w:val="es-CO"/>
        </w:rPr>
        <w:t xml:space="preserve"> </w:t>
      </w:r>
      <w:r w:rsidR="00DA4FFF">
        <w:rPr>
          <w:rFonts w:ascii="Arial" w:hAnsi="Arial" w:cs="Arial"/>
          <w:sz w:val="26"/>
          <w:szCs w:val="26"/>
          <w:lang w:val="es-CO"/>
        </w:rPr>
        <w:t>116</w:t>
      </w:r>
      <w:r w:rsidR="007C7389">
        <w:rPr>
          <w:rFonts w:ascii="Arial" w:hAnsi="Arial" w:cs="Arial"/>
          <w:sz w:val="26"/>
          <w:szCs w:val="26"/>
          <w:lang w:val="es-CO"/>
        </w:rPr>
        <w:t>2</w:t>
      </w:r>
      <w:r w:rsidR="00DA4FFF">
        <w:rPr>
          <w:rFonts w:ascii="Arial" w:hAnsi="Arial" w:cs="Arial"/>
          <w:sz w:val="26"/>
          <w:szCs w:val="26"/>
          <w:lang w:val="es-CO"/>
        </w:rPr>
        <w:t xml:space="preserve"> y 1160, respectivamente</w:t>
      </w:r>
      <w:r w:rsidR="00003C51">
        <w:rPr>
          <w:rFonts w:ascii="Arial" w:hAnsi="Arial" w:cs="Arial"/>
          <w:sz w:val="26"/>
          <w:szCs w:val="26"/>
          <w:lang w:val="es-CO"/>
        </w:rPr>
        <w:t>.</w:t>
      </w:r>
    </w:p>
    <w:p w:rsidR="00227FE8" w:rsidRPr="00227FE8" w:rsidRDefault="00227FE8" w:rsidP="00003C51">
      <w:pPr>
        <w:pStyle w:val="Sinespaciado2"/>
        <w:spacing w:line="360" w:lineRule="auto"/>
        <w:ind w:firstLine="2835"/>
        <w:jc w:val="both"/>
        <w:rPr>
          <w:rFonts w:ascii="Arial" w:hAnsi="Arial" w:cs="Arial"/>
          <w:sz w:val="16"/>
          <w:szCs w:val="16"/>
        </w:rPr>
      </w:pPr>
    </w:p>
    <w:p w:rsidR="0051551D" w:rsidRPr="00413A6D" w:rsidRDefault="00227FE8" w:rsidP="0051551D">
      <w:pPr>
        <w:pStyle w:val="Sinespaciado2"/>
        <w:spacing w:line="360" w:lineRule="auto"/>
        <w:ind w:firstLine="2835"/>
        <w:jc w:val="both"/>
        <w:rPr>
          <w:rFonts w:ascii="Arial" w:hAnsi="Arial" w:cs="Arial"/>
          <w:sz w:val="16"/>
          <w:szCs w:val="26"/>
        </w:rPr>
      </w:pPr>
      <w:r>
        <w:rPr>
          <w:rFonts w:ascii="Arial" w:hAnsi="Arial" w:cs="Arial"/>
          <w:sz w:val="26"/>
          <w:szCs w:val="26"/>
        </w:rPr>
        <w:t xml:space="preserve">2. </w:t>
      </w:r>
      <w:r w:rsidR="00084EDE">
        <w:rPr>
          <w:rFonts w:ascii="Arial" w:hAnsi="Arial" w:cs="Arial"/>
          <w:sz w:val="26"/>
          <w:szCs w:val="26"/>
        </w:rPr>
        <w:t>Así las cosas, n</w:t>
      </w:r>
      <w:r w:rsidR="00003C51" w:rsidRPr="00347507">
        <w:rPr>
          <w:rFonts w:ascii="Arial" w:hAnsi="Arial" w:cs="Arial"/>
          <w:sz w:val="26"/>
          <w:szCs w:val="26"/>
        </w:rPr>
        <w:t>o hay duda que la</w:t>
      </w:r>
      <w:r w:rsidR="00995594">
        <w:rPr>
          <w:rFonts w:ascii="Arial" w:hAnsi="Arial" w:cs="Arial"/>
          <w:sz w:val="26"/>
          <w:szCs w:val="26"/>
        </w:rPr>
        <w:t>s</w:t>
      </w:r>
      <w:r w:rsidR="00084EDE">
        <w:rPr>
          <w:rFonts w:ascii="Arial" w:hAnsi="Arial" w:cs="Arial"/>
          <w:sz w:val="26"/>
          <w:szCs w:val="26"/>
        </w:rPr>
        <w:t xml:space="preserve"> presente</w:t>
      </w:r>
      <w:r w:rsidR="00995594">
        <w:rPr>
          <w:rFonts w:ascii="Arial" w:hAnsi="Arial" w:cs="Arial"/>
          <w:sz w:val="26"/>
          <w:szCs w:val="26"/>
        </w:rPr>
        <w:t>s</w:t>
      </w:r>
      <w:r w:rsidR="00DA4FFF">
        <w:rPr>
          <w:rFonts w:ascii="Arial" w:hAnsi="Arial" w:cs="Arial"/>
          <w:sz w:val="26"/>
          <w:szCs w:val="26"/>
        </w:rPr>
        <w:t xml:space="preserve"> </w:t>
      </w:r>
      <w:r w:rsidR="00995594">
        <w:rPr>
          <w:rFonts w:ascii="Arial" w:hAnsi="Arial" w:cs="Arial"/>
          <w:sz w:val="26"/>
          <w:szCs w:val="26"/>
        </w:rPr>
        <w:t>acciones</w:t>
      </w:r>
      <w:r w:rsidR="00084EDE">
        <w:rPr>
          <w:rFonts w:ascii="Arial" w:hAnsi="Arial" w:cs="Arial"/>
          <w:sz w:val="26"/>
          <w:szCs w:val="26"/>
        </w:rPr>
        <w:t xml:space="preserve"> constitucional</w:t>
      </w:r>
      <w:r w:rsidR="00995594">
        <w:rPr>
          <w:rFonts w:ascii="Arial" w:hAnsi="Arial" w:cs="Arial"/>
          <w:sz w:val="26"/>
          <w:szCs w:val="26"/>
        </w:rPr>
        <w:t>es</w:t>
      </w:r>
      <w:r w:rsidR="00003C51" w:rsidRPr="00347507">
        <w:rPr>
          <w:rFonts w:ascii="Arial" w:hAnsi="Arial" w:cs="Arial"/>
          <w:sz w:val="26"/>
          <w:szCs w:val="26"/>
        </w:rPr>
        <w:t xml:space="preserve"> se torna</w:t>
      </w:r>
      <w:r w:rsidR="00995594">
        <w:rPr>
          <w:rFonts w:ascii="Arial" w:hAnsi="Arial" w:cs="Arial"/>
          <w:sz w:val="26"/>
          <w:szCs w:val="26"/>
        </w:rPr>
        <w:t>n</w:t>
      </w:r>
      <w:r w:rsidR="00003C51" w:rsidRPr="00347507">
        <w:rPr>
          <w:rFonts w:ascii="Arial" w:hAnsi="Arial" w:cs="Arial"/>
          <w:sz w:val="26"/>
          <w:szCs w:val="26"/>
        </w:rPr>
        <w:t xml:space="preserve"> prematura</w:t>
      </w:r>
      <w:r w:rsidR="00995594">
        <w:rPr>
          <w:rFonts w:ascii="Arial" w:hAnsi="Arial" w:cs="Arial"/>
          <w:sz w:val="26"/>
          <w:szCs w:val="26"/>
        </w:rPr>
        <w:t>s</w:t>
      </w:r>
      <w:r w:rsidR="00084EDE">
        <w:rPr>
          <w:rFonts w:ascii="Arial" w:hAnsi="Arial" w:cs="Arial"/>
          <w:sz w:val="26"/>
          <w:szCs w:val="26"/>
        </w:rPr>
        <w:t>,</w:t>
      </w:r>
      <w:r w:rsidR="00DA4FFF">
        <w:rPr>
          <w:rFonts w:ascii="Arial" w:hAnsi="Arial" w:cs="Arial"/>
          <w:sz w:val="26"/>
          <w:szCs w:val="26"/>
        </w:rPr>
        <w:t xml:space="preserve"> </w:t>
      </w:r>
      <w:r w:rsidR="00CF13FE" w:rsidRPr="009B2BD9">
        <w:rPr>
          <w:rFonts w:ascii="Arial" w:hAnsi="Arial" w:cs="Arial"/>
          <w:sz w:val="26"/>
          <w:szCs w:val="26"/>
        </w:rPr>
        <w:t xml:space="preserve">porque aún </w:t>
      </w:r>
      <w:r w:rsidR="00CF13FE">
        <w:rPr>
          <w:rFonts w:ascii="Arial" w:hAnsi="Arial" w:cs="Arial"/>
          <w:sz w:val="26"/>
          <w:szCs w:val="26"/>
        </w:rPr>
        <w:t>se desconoce qué posición pueda</w:t>
      </w:r>
      <w:r w:rsidR="00995594">
        <w:rPr>
          <w:rFonts w:ascii="Arial" w:hAnsi="Arial" w:cs="Arial"/>
          <w:sz w:val="26"/>
          <w:szCs w:val="26"/>
        </w:rPr>
        <w:t>n</w:t>
      </w:r>
      <w:r w:rsidR="00CF13FE" w:rsidRPr="009B2BD9">
        <w:rPr>
          <w:rFonts w:ascii="Arial" w:hAnsi="Arial" w:cs="Arial"/>
          <w:sz w:val="26"/>
          <w:szCs w:val="26"/>
        </w:rPr>
        <w:t xml:space="preserve"> adoptar </w:t>
      </w:r>
      <w:r w:rsidR="00CF13FE">
        <w:rPr>
          <w:rFonts w:ascii="Arial" w:hAnsi="Arial" w:cs="Arial"/>
          <w:sz w:val="26"/>
          <w:szCs w:val="26"/>
        </w:rPr>
        <w:t>l</w:t>
      </w:r>
      <w:r w:rsidR="00995594">
        <w:rPr>
          <w:rFonts w:ascii="Arial" w:hAnsi="Arial" w:cs="Arial"/>
          <w:sz w:val="26"/>
          <w:szCs w:val="26"/>
        </w:rPr>
        <w:t>os</w:t>
      </w:r>
      <w:r w:rsidR="00CF13FE">
        <w:rPr>
          <w:rFonts w:ascii="Arial" w:hAnsi="Arial" w:cs="Arial"/>
          <w:sz w:val="26"/>
          <w:szCs w:val="26"/>
        </w:rPr>
        <w:t xml:space="preserve"> Juzgado</w:t>
      </w:r>
      <w:r w:rsidR="00995594">
        <w:rPr>
          <w:rFonts w:ascii="Arial" w:hAnsi="Arial" w:cs="Arial"/>
          <w:sz w:val="26"/>
          <w:szCs w:val="26"/>
        </w:rPr>
        <w:t>s</w:t>
      </w:r>
      <w:r w:rsidR="00CF13FE">
        <w:rPr>
          <w:rFonts w:ascii="Arial" w:hAnsi="Arial" w:cs="Arial"/>
          <w:sz w:val="26"/>
          <w:szCs w:val="26"/>
        </w:rPr>
        <w:t xml:space="preserve"> Civil</w:t>
      </w:r>
      <w:r w:rsidR="00995594">
        <w:rPr>
          <w:rFonts w:ascii="Arial" w:hAnsi="Arial" w:cs="Arial"/>
          <w:sz w:val="26"/>
          <w:szCs w:val="26"/>
        </w:rPr>
        <w:t>es</w:t>
      </w:r>
      <w:r w:rsidR="00CF13FE">
        <w:rPr>
          <w:rFonts w:ascii="Arial" w:hAnsi="Arial" w:cs="Arial"/>
          <w:sz w:val="26"/>
          <w:szCs w:val="26"/>
        </w:rPr>
        <w:t xml:space="preserve"> del Circuito de Bogotá a</w:t>
      </w:r>
      <w:r w:rsidR="00DA4FFF">
        <w:rPr>
          <w:rFonts w:ascii="Arial" w:hAnsi="Arial" w:cs="Arial"/>
          <w:sz w:val="26"/>
          <w:szCs w:val="26"/>
        </w:rPr>
        <w:t xml:space="preserve"> </w:t>
      </w:r>
      <w:r w:rsidR="00CF13FE">
        <w:rPr>
          <w:rFonts w:ascii="Arial" w:hAnsi="Arial" w:cs="Arial"/>
          <w:sz w:val="26"/>
          <w:szCs w:val="26"/>
        </w:rPr>
        <w:t>l</w:t>
      </w:r>
      <w:r w:rsidR="00995594">
        <w:rPr>
          <w:rFonts w:ascii="Arial" w:hAnsi="Arial" w:cs="Arial"/>
          <w:sz w:val="26"/>
          <w:szCs w:val="26"/>
        </w:rPr>
        <w:t>os</w:t>
      </w:r>
      <w:r w:rsidR="00CF13FE">
        <w:rPr>
          <w:rFonts w:ascii="Arial" w:hAnsi="Arial" w:cs="Arial"/>
          <w:sz w:val="26"/>
          <w:szCs w:val="26"/>
        </w:rPr>
        <w:t xml:space="preserve"> que le</w:t>
      </w:r>
      <w:r w:rsidR="00995594">
        <w:rPr>
          <w:rFonts w:ascii="Arial" w:hAnsi="Arial" w:cs="Arial"/>
          <w:sz w:val="26"/>
          <w:szCs w:val="26"/>
        </w:rPr>
        <w:t>s</w:t>
      </w:r>
      <w:r w:rsidR="00CF13FE" w:rsidRPr="009B2BD9">
        <w:rPr>
          <w:rFonts w:ascii="Arial" w:hAnsi="Arial" w:cs="Arial"/>
          <w:sz w:val="26"/>
          <w:szCs w:val="26"/>
        </w:rPr>
        <w:t xml:space="preserve"> sea</w:t>
      </w:r>
      <w:r w:rsidR="00995594">
        <w:rPr>
          <w:rFonts w:ascii="Arial" w:hAnsi="Arial" w:cs="Arial"/>
          <w:sz w:val="26"/>
          <w:szCs w:val="26"/>
        </w:rPr>
        <w:t>n</w:t>
      </w:r>
      <w:r w:rsidR="00CF13FE">
        <w:rPr>
          <w:rFonts w:ascii="Arial" w:hAnsi="Arial" w:cs="Arial"/>
          <w:sz w:val="26"/>
          <w:szCs w:val="26"/>
        </w:rPr>
        <w:t xml:space="preserve"> asignada</w:t>
      </w:r>
      <w:r w:rsidR="00995594">
        <w:rPr>
          <w:rFonts w:ascii="Arial" w:hAnsi="Arial" w:cs="Arial"/>
          <w:sz w:val="26"/>
          <w:szCs w:val="26"/>
        </w:rPr>
        <w:t>s</w:t>
      </w:r>
      <w:r w:rsidR="00CF13FE">
        <w:rPr>
          <w:rFonts w:ascii="Arial" w:hAnsi="Arial" w:cs="Arial"/>
          <w:sz w:val="26"/>
          <w:szCs w:val="26"/>
        </w:rPr>
        <w:t xml:space="preserve"> la</w:t>
      </w:r>
      <w:r w:rsidR="00995594">
        <w:rPr>
          <w:rFonts w:ascii="Arial" w:hAnsi="Arial" w:cs="Arial"/>
          <w:sz w:val="26"/>
          <w:szCs w:val="26"/>
        </w:rPr>
        <w:t>s</w:t>
      </w:r>
      <w:r w:rsidR="00084EDE">
        <w:rPr>
          <w:rFonts w:ascii="Arial" w:hAnsi="Arial" w:cs="Arial"/>
          <w:sz w:val="26"/>
          <w:szCs w:val="26"/>
        </w:rPr>
        <w:t xml:space="preserve"> demanda</w:t>
      </w:r>
      <w:r w:rsidR="00995594">
        <w:rPr>
          <w:rFonts w:ascii="Arial" w:hAnsi="Arial" w:cs="Arial"/>
          <w:sz w:val="26"/>
          <w:szCs w:val="26"/>
        </w:rPr>
        <w:t>s</w:t>
      </w:r>
      <w:r w:rsidR="00CF13FE">
        <w:rPr>
          <w:rFonts w:ascii="Arial" w:hAnsi="Arial" w:cs="Arial"/>
          <w:sz w:val="26"/>
          <w:szCs w:val="26"/>
        </w:rPr>
        <w:t xml:space="preserve"> popular</w:t>
      </w:r>
      <w:r w:rsidR="00995594">
        <w:rPr>
          <w:rFonts w:ascii="Arial" w:hAnsi="Arial" w:cs="Arial"/>
          <w:sz w:val="26"/>
          <w:szCs w:val="26"/>
        </w:rPr>
        <w:t>es</w:t>
      </w:r>
      <w:r w:rsidR="00CF13FE">
        <w:rPr>
          <w:rFonts w:ascii="Arial" w:hAnsi="Arial" w:cs="Arial"/>
          <w:sz w:val="26"/>
          <w:szCs w:val="26"/>
        </w:rPr>
        <w:t>, que podría</w:t>
      </w:r>
      <w:r w:rsidR="00995594">
        <w:rPr>
          <w:rFonts w:ascii="Arial" w:hAnsi="Arial" w:cs="Arial"/>
          <w:sz w:val="26"/>
          <w:szCs w:val="26"/>
        </w:rPr>
        <w:t>n</w:t>
      </w:r>
      <w:r w:rsidR="00CF13FE" w:rsidRPr="009B2BD9">
        <w:rPr>
          <w:rFonts w:ascii="Arial" w:hAnsi="Arial" w:cs="Arial"/>
          <w:sz w:val="26"/>
          <w:szCs w:val="26"/>
        </w:rPr>
        <w:t xml:space="preserve"> incluso ocasionar conflicto de competencia que, en últimas habría de ser decidido por la Sala Civil de la Corte Suprema de Justicia y</w:t>
      </w:r>
      <w:r w:rsidR="00CF13FE">
        <w:rPr>
          <w:rFonts w:ascii="Arial" w:hAnsi="Arial" w:cs="Arial"/>
          <w:sz w:val="26"/>
          <w:szCs w:val="26"/>
        </w:rPr>
        <w:t>,</w:t>
      </w:r>
      <w:r w:rsidR="00CF13FE"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000938FC" w:rsidRPr="00413A6D">
        <w:rPr>
          <w:rFonts w:ascii="Arial" w:hAnsi="Arial" w:cs="Arial"/>
          <w:sz w:val="26"/>
          <w:szCs w:val="26"/>
        </w:rPr>
        <w:t>.</w:t>
      </w:r>
    </w:p>
    <w:p w:rsidR="00DD59DF" w:rsidRPr="00413A6D" w:rsidRDefault="00DD59DF" w:rsidP="0051551D">
      <w:pPr>
        <w:pStyle w:val="Sinespaciado2"/>
        <w:spacing w:line="360" w:lineRule="auto"/>
        <w:ind w:firstLine="2835"/>
        <w:jc w:val="both"/>
        <w:rPr>
          <w:rFonts w:ascii="Arial" w:hAnsi="Arial" w:cs="Arial"/>
          <w:sz w:val="16"/>
          <w:szCs w:val="26"/>
        </w:rPr>
      </w:pPr>
    </w:p>
    <w:p w:rsidR="003951D0" w:rsidRPr="00F019BF" w:rsidRDefault="003951D0" w:rsidP="003951D0">
      <w:pPr>
        <w:pStyle w:val="Sinespaciado2"/>
        <w:spacing w:line="360" w:lineRule="auto"/>
        <w:ind w:firstLine="2835"/>
        <w:jc w:val="both"/>
        <w:rPr>
          <w:rFonts w:ascii="Arial" w:hAnsi="Arial" w:cs="Arial"/>
          <w:sz w:val="16"/>
          <w:szCs w:val="28"/>
        </w:rPr>
      </w:pPr>
      <w:r>
        <w:rPr>
          <w:rFonts w:ascii="Arial" w:hAnsi="Arial" w:cs="Arial"/>
          <w:sz w:val="26"/>
          <w:szCs w:val="26"/>
        </w:rPr>
        <w:t>3.</w:t>
      </w:r>
      <w:r w:rsidRPr="00347507">
        <w:rPr>
          <w:rFonts w:ascii="Arial" w:hAnsi="Arial" w:cs="Arial"/>
          <w:sz w:val="26"/>
          <w:szCs w:val="26"/>
        </w:rPr>
        <w:t xml:space="preserve"> Recuérdese que</w:t>
      </w:r>
      <w:r w:rsidR="00DA4FFF">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w:t>
      </w:r>
      <w:r w:rsidRPr="00347507">
        <w:rPr>
          <w:rFonts w:ascii="Arial" w:hAnsi="Arial" w:cs="Arial"/>
          <w:i/>
          <w:sz w:val="24"/>
          <w:szCs w:val="24"/>
        </w:rPr>
        <w:lastRenderedPageBreak/>
        <w:t>recursos previstos en el ordenamiento jurídico. En tal sentido se desarrollará cada uno de ellos”</w:t>
      </w:r>
      <w:r w:rsidRPr="00347507">
        <w:rPr>
          <w:rStyle w:val="Appelnotedebasdep"/>
          <w:rFonts w:ascii="Arial" w:hAnsi="Arial"/>
          <w:i/>
          <w:sz w:val="24"/>
          <w:szCs w:val="24"/>
        </w:rPr>
        <w:footnoteReference w:id="2"/>
      </w:r>
      <w:r w:rsidRPr="00347507">
        <w:rPr>
          <w:rFonts w:ascii="Arial" w:hAnsi="Arial" w:cs="Arial"/>
          <w:sz w:val="28"/>
          <w:szCs w:val="28"/>
        </w:rPr>
        <w:t>.</w:t>
      </w:r>
    </w:p>
    <w:p w:rsidR="003951D0" w:rsidRPr="00413A6D" w:rsidRDefault="003951D0" w:rsidP="003951D0">
      <w:pPr>
        <w:pStyle w:val="Sinespaciado2"/>
        <w:spacing w:line="360" w:lineRule="auto"/>
        <w:ind w:firstLine="2835"/>
        <w:jc w:val="both"/>
        <w:rPr>
          <w:rFonts w:ascii="Arial" w:hAnsi="Arial" w:cs="Arial"/>
          <w:sz w:val="16"/>
          <w:szCs w:val="26"/>
        </w:rPr>
      </w:pPr>
      <w:r>
        <w:rPr>
          <w:rFonts w:ascii="Arial" w:hAnsi="Arial" w:cs="Arial"/>
          <w:sz w:val="26"/>
          <w:szCs w:val="26"/>
        </w:rPr>
        <w:t>4</w:t>
      </w:r>
      <w:r w:rsidRPr="00347507">
        <w:rPr>
          <w:rFonts w:ascii="Arial" w:hAnsi="Arial" w:cs="Arial"/>
          <w:sz w:val="26"/>
          <w:szCs w:val="26"/>
        </w:rPr>
        <w:t>. La acción de tutela no procede de manera directa y en este caso, no puede ser empleada como mecanismo para decidir lo relacionado con la competencia territorial de la que estima carece el juzgado para conocer de la</w:t>
      </w:r>
      <w:r>
        <w:rPr>
          <w:rFonts w:ascii="Arial" w:hAnsi="Arial" w:cs="Arial"/>
          <w:sz w:val="26"/>
          <w:szCs w:val="26"/>
        </w:rPr>
        <w:t>s</w:t>
      </w:r>
      <w:r w:rsidRPr="00347507">
        <w:rPr>
          <w:rFonts w:ascii="Arial" w:hAnsi="Arial" w:cs="Arial"/>
          <w:sz w:val="26"/>
          <w:szCs w:val="26"/>
        </w:rPr>
        <w:t xml:space="preserve"> accion</w:t>
      </w:r>
      <w:r>
        <w:rPr>
          <w:rFonts w:ascii="Arial" w:hAnsi="Arial" w:cs="Arial"/>
          <w:sz w:val="26"/>
          <w:szCs w:val="26"/>
        </w:rPr>
        <w:t>es</w:t>
      </w:r>
      <w:r w:rsidRPr="00347507">
        <w:rPr>
          <w:rFonts w:ascii="Arial" w:hAnsi="Arial" w:cs="Arial"/>
          <w:sz w:val="26"/>
          <w:szCs w:val="26"/>
        </w:rPr>
        <w:t xml:space="preserve"> popular</w:t>
      </w:r>
      <w:r>
        <w:rPr>
          <w:rFonts w:ascii="Arial" w:hAnsi="Arial" w:cs="Arial"/>
          <w:sz w:val="26"/>
          <w:szCs w:val="26"/>
        </w:rPr>
        <w:t>es</w:t>
      </w:r>
      <w:r w:rsidRPr="00347507">
        <w:rPr>
          <w:rFonts w:ascii="Arial" w:hAnsi="Arial" w:cs="Arial"/>
          <w:sz w:val="26"/>
          <w:szCs w:val="26"/>
        </w:rPr>
        <w:t>, trámite que</w:t>
      </w:r>
      <w:r>
        <w:rPr>
          <w:rFonts w:ascii="Arial" w:hAnsi="Arial" w:cs="Arial"/>
          <w:sz w:val="26"/>
          <w:szCs w:val="26"/>
        </w:rPr>
        <w:t xml:space="preserve"> aún no se encuentra culminado.</w:t>
      </w:r>
    </w:p>
    <w:p w:rsidR="003951D0" w:rsidRPr="00413A6D" w:rsidRDefault="003951D0" w:rsidP="003951D0">
      <w:pPr>
        <w:pStyle w:val="Sinespaciado2"/>
        <w:spacing w:line="360" w:lineRule="auto"/>
        <w:ind w:firstLine="2835"/>
        <w:jc w:val="both"/>
        <w:rPr>
          <w:rFonts w:ascii="Arial" w:hAnsi="Arial" w:cs="Arial"/>
          <w:sz w:val="16"/>
          <w:szCs w:val="26"/>
        </w:rPr>
      </w:pPr>
    </w:p>
    <w:p w:rsidR="00C078E5" w:rsidRDefault="003951D0" w:rsidP="003951D0">
      <w:pPr>
        <w:pStyle w:val="Sinespaciado1"/>
        <w:spacing w:line="360" w:lineRule="auto"/>
        <w:ind w:firstLine="2832"/>
        <w:jc w:val="both"/>
        <w:rPr>
          <w:rFonts w:ascii="Arial" w:hAnsi="Arial" w:cs="Arial"/>
          <w:sz w:val="26"/>
          <w:szCs w:val="26"/>
        </w:rPr>
      </w:pPr>
      <w:r>
        <w:rPr>
          <w:rFonts w:ascii="Arial" w:hAnsi="Arial" w:cs="Arial"/>
          <w:sz w:val="26"/>
          <w:szCs w:val="26"/>
        </w:rPr>
        <w:t xml:space="preserve">5. Con fundamento en lo dicho se </w:t>
      </w:r>
      <w:r w:rsidR="000C53A5">
        <w:rPr>
          <w:rFonts w:ascii="Arial" w:hAnsi="Arial" w:cs="Arial"/>
          <w:sz w:val="26"/>
          <w:szCs w:val="26"/>
        </w:rPr>
        <w:t>declarará</w:t>
      </w:r>
      <w:r w:rsidR="00144950">
        <w:rPr>
          <w:rFonts w:ascii="Arial" w:hAnsi="Arial" w:cs="Arial"/>
          <w:sz w:val="26"/>
          <w:szCs w:val="26"/>
        </w:rPr>
        <w:t>n</w:t>
      </w:r>
      <w:r w:rsidR="000C53A5">
        <w:rPr>
          <w:rFonts w:ascii="Arial" w:hAnsi="Arial" w:cs="Arial"/>
          <w:sz w:val="26"/>
          <w:szCs w:val="26"/>
        </w:rPr>
        <w:t xml:space="preserve"> improcedente</w:t>
      </w:r>
      <w:r w:rsidR="00144950">
        <w:rPr>
          <w:rFonts w:ascii="Arial" w:hAnsi="Arial" w:cs="Arial"/>
          <w:sz w:val="26"/>
          <w:szCs w:val="26"/>
        </w:rPr>
        <w:t>s</w:t>
      </w:r>
      <w:r w:rsidR="000C53A5">
        <w:rPr>
          <w:rFonts w:ascii="Arial" w:hAnsi="Arial" w:cs="Arial"/>
          <w:sz w:val="26"/>
          <w:szCs w:val="26"/>
        </w:rPr>
        <w:t xml:space="preserve"> la</w:t>
      </w:r>
      <w:r w:rsidR="00144950">
        <w:rPr>
          <w:rFonts w:ascii="Arial" w:hAnsi="Arial" w:cs="Arial"/>
          <w:sz w:val="26"/>
          <w:szCs w:val="26"/>
        </w:rPr>
        <w:t>s</w:t>
      </w:r>
      <w:r w:rsidR="000C53A5">
        <w:rPr>
          <w:rFonts w:ascii="Arial" w:hAnsi="Arial" w:cs="Arial"/>
          <w:sz w:val="26"/>
          <w:szCs w:val="26"/>
        </w:rPr>
        <w:t xml:space="preserve"> referida</w:t>
      </w:r>
      <w:r w:rsidR="00144950">
        <w:rPr>
          <w:rFonts w:ascii="Arial" w:hAnsi="Arial" w:cs="Arial"/>
          <w:sz w:val="26"/>
          <w:szCs w:val="26"/>
        </w:rPr>
        <w:t>s</w:t>
      </w:r>
      <w:r w:rsidR="00DA4FFF">
        <w:rPr>
          <w:rFonts w:ascii="Arial" w:hAnsi="Arial" w:cs="Arial"/>
          <w:sz w:val="26"/>
          <w:szCs w:val="26"/>
        </w:rPr>
        <w:t xml:space="preserve"> </w:t>
      </w:r>
      <w:r w:rsidR="00144950">
        <w:rPr>
          <w:rFonts w:ascii="Arial" w:hAnsi="Arial" w:cs="Arial"/>
          <w:sz w:val="26"/>
          <w:szCs w:val="26"/>
        </w:rPr>
        <w:t>acciones</w:t>
      </w:r>
      <w:r w:rsidR="000C53A5">
        <w:rPr>
          <w:rFonts w:ascii="Arial" w:hAnsi="Arial" w:cs="Arial"/>
          <w:sz w:val="26"/>
          <w:szCs w:val="26"/>
        </w:rPr>
        <w:t xml:space="preserve"> de tutela frente al Juzgado </w:t>
      </w:r>
      <w:r w:rsidR="008A6986">
        <w:rPr>
          <w:rFonts w:ascii="Arial" w:hAnsi="Arial" w:cs="Arial"/>
          <w:sz w:val="26"/>
          <w:szCs w:val="26"/>
        </w:rPr>
        <w:t xml:space="preserve">Civil del Circuito de Santa Rosa de Cabal y </w:t>
      </w:r>
      <w:r w:rsidR="003603FF">
        <w:rPr>
          <w:rFonts w:ascii="Arial" w:hAnsi="Arial" w:cs="Arial"/>
          <w:sz w:val="26"/>
          <w:szCs w:val="26"/>
        </w:rPr>
        <w:t>se ordenará la desvinculación de las demás entidades convocadas a este trámite</w:t>
      </w:r>
      <w:r w:rsidR="00C078E5" w:rsidRPr="00273CD0">
        <w:rPr>
          <w:rFonts w:ascii="Arial" w:hAnsi="Arial" w:cs="Arial"/>
          <w:spacing w:val="-3"/>
          <w:sz w:val="26"/>
          <w:szCs w:val="26"/>
        </w:rPr>
        <w:t>.</w:t>
      </w:r>
    </w:p>
    <w:p w:rsidR="000C53A5" w:rsidRPr="00555F4A" w:rsidRDefault="000C53A5" w:rsidP="000C53A5">
      <w:pPr>
        <w:pStyle w:val="Sinespaciado1"/>
        <w:spacing w:line="360" w:lineRule="auto"/>
        <w:ind w:firstLine="2832"/>
        <w:jc w:val="both"/>
        <w:rPr>
          <w:rFonts w:ascii="Arial" w:hAnsi="Arial" w:cs="Arial"/>
          <w:sz w:val="16"/>
          <w:szCs w:val="16"/>
        </w:rPr>
      </w:pPr>
    </w:p>
    <w:p w:rsidR="00555F4A" w:rsidRDefault="00555F4A" w:rsidP="00555F4A">
      <w:pPr>
        <w:pStyle w:val="Sinespaciado2"/>
        <w:spacing w:line="360" w:lineRule="auto"/>
        <w:ind w:firstLine="2835"/>
        <w:jc w:val="both"/>
        <w:rPr>
          <w:rFonts w:ascii="Arial" w:hAnsi="Arial" w:cs="Arial"/>
          <w:sz w:val="26"/>
          <w:szCs w:val="26"/>
        </w:rPr>
      </w:pPr>
      <w:r>
        <w:rPr>
          <w:rFonts w:ascii="Arial" w:hAnsi="Arial" w:cs="Arial"/>
          <w:sz w:val="26"/>
          <w:szCs w:val="26"/>
        </w:rPr>
        <w:t xml:space="preserve">6. </w:t>
      </w:r>
      <w:r w:rsidRPr="00ED277C">
        <w:rPr>
          <w:rFonts w:ascii="Arial" w:hAnsi="Arial" w:cs="Arial"/>
          <w:sz w:val="26"/>
          <w:szCs w:val="26"/>
        </w:rPr>
        <w:t>No se accederá a la</w:t>
      </w:r>
      <w:r>
        <w:rPr>
          <w:rFonts w:ascii="Arial" w:hAnsi="Arial" w:cs="Arial"/>
          <w:sz w:val="26"/>
          <w:szCs w:val="26"/>
        </w:rPr>
        <w:t xml:space="preserve">s pretensiones del accionante relacionadas con que se ordene a la funcionaria accionada, consigne en que normas legales se ha amparado para generar conflicto de competencia en acciones populares; no cometa vía de hecho y no genere conflicto alguno en dichos procesos; se informe por qué la CSJ ha tramitado los impedimentos de la accionada; se ordene al Procurador General de la Nación que consigne, si cuando la funcionaria genera conflicto por falta de competencia, desconoce el artículo 16 de la ley 472 de 1998; y se aporte copia de este amparo a su acción popular,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w:t>
      </w:r>
      <w:r>
        <w:rPr>
          <w:rFonts w:ascii="Arial" w:hAnsi="Arial" w:cs="Arial"/>
          <w:sz w:val="26"/>
          <w:szCs w:val="26"/>
        </w:rPr>
        <w:t>s</w:t>
      </w:r>
      <w:r w:rsidRPr="00ED277C">
        <w:rPr>
          <w:rFonts w:ascii="Arial" w:hAnsi="Arial" w:cs="Arial"/>
          <w:sz w:val="26"/>
          <w:szCs w:val="26"/>
        </w:rPr>
        <w:t xml:space="preserve"> cual</w:t>
      </w:r>
      <w:r>
        <w:rPr>
          <w:rFonts w:ascii="Arial" w:hAnsi="Arial" w:cs="Arial"/>
          <w:sz w:val="26"/>
          <w:szCs w:val="26"/>
        </w:rPr>
        <w:t>es deben</w:t>
      </w:r>
      <w:r w:rsidRPr="00ED277C">
        <w:rPr>
          <w:rFonts w:ascii="Arial" w:hAnsi="Arial" w:cs="Arial"/>
          <w:sz w:val="26"/>
          <w:szCs w:val="26"/>
        </w:rPr>
        <w:t xml:space="preserve"> ser elevada</w:t>
      </w:r>
      <w:r>
        <w:rPr>
          <w:rFonts w:ascii="Arial" w:hAnsi="Arial" w:cs="Arial"/>
          <w:sz w:val="26"/>
          <w:szCs w:val="26"/>
        </w:rPr>
        <w:t>s</w:t>
      </w:r>
      <w:r w:rsidRPr="00ED277C">
        <w:rPr>
          <w:rFonts w:ascii="Arial" w:hAnsi="Arial" w:cs="Arial"/>
          <w:sz w:val="26"/>
          <w:szCs w:val="26"/>
        </w:rPr>
        <w:t xml:space="preserve"> directamente por el mismo interesado.</w:t>
      </w:r>
    </w:p>
    <w:p w:rsidR="00555F4A" w:rsidRPr="00F82BD3" w:rsidRDefault="00555F4A" w:rsidP="00555F4A">
      <w:pPr>
        <w:pStyle w:val="Sinespaciado1"/>
        <w:spacing w:line="360" w:lineRule="auto"/>
        <w:ind w:firstLine="2832"/>
        <w:jc w:val="both"/>
        <w:rPr>
          <w:rFonts w:ascii="Arial" w:hAnsi="Arial" w:cs="Arial"/>
          <w:sz w:val="24"/>
          <w:szCs w:val="24"/>
          <w:lang w:val="es-ES"/>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Default="00443181" w:rsidP="00C26F20">
      <w:pPr>
        <w:pStyle w:val="Sinespaciado2"/>
        <w:spacing w:line="360" w:lineRule="auto"/>
        <w:ind w:firstLine="2835"/>
        <w:jc w:val="both"/>
        <w:rPr>
          <w:rFonts w:ascii="Arial" w:hAnsi="Arial" w:cs="Arial"/>
          <w:sz w:val="24"/>
          <w:szCs w:val="28"/>
        </w:rPr>
      </w:pPr>
    </w:p>
    <w:p w:rsidR="00783C70" w:rsidRPr="00413A6D" w:rsidRDefault="00783C70" w:rsidP="00C26F20">
      <w:pPr>
        <w:pStyle w:val="Sinespaciado2"/>
        <w:spacing w:line="360" w:lineRule="auto"/>
        <w:ind w:firstLine="2835"/>
        <w:jc w:val="both"/>
        <w:rPr>
          <w:rFonts w:ascii="Arial" w:hAnsi="Arial" w:cs="Arial"/>
          <w:sz w:val="24"/>
          <w:szCs w:val="28"/>
        </w:rPr>
      </w:pP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lastRenderedPageBreak/>
        <w:t>RESUELVE</w:t>
      </w:r>
    </w:p>
    <w:p w:rsidR="00783C70" w:rsidRDefault="00783C70" w:rsidP="001A040E">
      <w:pPr>
        <w:pStyle w:val="Sinespaciado1"/>
        <w:spacing w:line="360" w:lineRule="auto"/>
        <w:ind w:firstLine="2835"/>
        <w:jc w:val="both"/>
        <w:rPr>
          <w:rFonts w:ascii="Arial" w:hAnsi="Arial" w:cs="Arial"/>
          <w:b/>
          <w:spacing w:val="-3"/>
          <w:sz w:val="24"/>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l</w:t>
      </w:r>
      <w:r w:rsidR="00144950">
        <w:rPr>
          <w:rFonts w:ascii="Arial" w:hAnsi="Arial" w:cs="Arial"/>
          <w:spacing w:val="-3"/>
          <w:sz w:val="26"/>
          <w:szCs w:val="26"/>
          <w:lang w:val="es-ES"/>
        </w:rPr>
        <w:t>as</w:t>
      </w:r>
      <w:r w:rsidR="00DA4FFF">
        <w:rPr>
          <w:rFonts w:ascii="Arial" w:hAnsi="Arial" w:cs="Arial"/>
          <w:spacing w:val="-3"/>
          <w:sz w:val="26"/>
          <w:szCs w:val="26"/>
          <w:lang w:val="es-ES"/>
        </w:rPr>
        <w:t xml:space="preserve"> </w:t>
      </w:r>
      <w:r w:rsidR="00144950">
        <w:rPr>
          <w:rFonts w:ascii="Arial" w:hAnsi="Arial" w:cs="Arial"/>
          <w:spacing w:val="-3"/>
          <w:sz w:val="26"/>
          <w:szCs w:val="26"/>
          <w:lang w:val="es-ES"/>
        </w:rPr>
        <w:t>acciones de tutela</w:t>
      </w:r>
      <w:r w:rsidR="00DA4FFF">
        <w:rPr>
          <w:rFonts w:ascii="Arial" w:hAnsi="Arial" w:cs="Arial"/>
          <w:spacing w:val="-3"/>
          <w:sz w:val="26"/>
          <w:szCs w:val="26"/>
          <w:lang w:val="es-ES"/>
        </w:rPr>
        <w:t xml:space="preserve"> </w:t>
      </w:r>
      <w:r w:rsidR="00144950">
        <w:rPr>
          <w:rFonts w:ascii="Arial" w:hAnsi="Arial" w:cs="Arial"/>
          <w:sz w:val="26"/>
          <w:szCs w:val="26"/>
          <w:lang w:val="es-ES" w:eastAsia="es-ES"/>
        </w:rPr>
        <w:t>interpuestas</w:t>
      </w:r>
      <w:r w:rsidR="00DA4FFF">
        <w:rPr>
          <w:rFonts w:ascii="Arial" w:hAnsi="Arial" w:cs="Arial"/>
          <w:sz w:val="26"/>
          <w:szCs w:val="26"/>
          <w:lang w:val="es-ES" w:eastAsia="es-ES"/>
        </w:rPr>
        <w:t xml:space="preserve"> </w:t>
      </w:r>
      <w:r w:rsidRPr="000905F6">
        <w:rPr>
          <w:rFonts w:ascii="Arial" w:hAnsi="Arial" w:cs="Arial"/>
          <w:sz w:val="26"/>
          <w:szCs w:val="26"/>
        </w:rPr>
        <w:t>por el señor</w:t>
      </w:r>
      <w:r w:rsidR="00DA4FFF">
        <w:rPr>
          <w:rFonts w:ascii="Arial" w:hAnsi="Arial" w:cs="Arial"/>
          <w:sz w:val="26"/>
          <w:szCs w:val="26"/>
        </w:rPr>
        <w:t xml:space="preserve"> </w:t>
      </w:r>
      <w:r w:rsidR="00DA4FFF">
        <w:rPr>
          <w:rFonts w:ascii="Arial" w:hAnsi="Arial" w:cs="Arial"/>
          <w:szCs w:val="24"/>
          <w:lang w:val="es-ES" w:eastAsia="es-ES"/>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DA4FFF">
        <w:rPr>
          <w:rFonts w:ascii="Arial" w:hAnsi="Arial" w:cs="Arial"/>
          <w:sz w:val="26"/>
          <w:szCs w:val="26"/>
          <w:lang w:val="es-ES" w:eastAsia="es-ES"/>
        </w:rPr>
        <w:t xml:space="preserve"> </w:t>
      </w:r>
      <w:r w:rsidR="008A6986" w:rsidRPr="00541D87">
        <w:rPr>
          <w:rFonts w:ascii="Arial" w:hAnsi="Arial" w:cs="Arial"/>
          <w:szCs w:val="26"/>
          <w:lang w:val="es-ES" w:eastAsia="es-ES"/>
        </w:rPr>
        <w:t xml:space="preserve">JUZGADO CIVIL DEL CIRCUITO DE </w:t>
      </w:r>
      <w:r w:rsidR="008A6986">
        <w:rPr>
          <w:rFonts w:ascii="Arial" w:hAnsi="Arial" w:cs="Arial"/>
          <w:szCs w:val="26"/>
          <w:lang w:val="es-ES" w:eastAsia="es-ES"/>
        </w:rPr>
        <w:t>SANTA ROSA DE CABAL</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DA4FFF">
        <w:rPr>
          <w:rFonts w:ascii="Arial" w:hAnsi="Arial" w:cs="Arial"/>
          <w:b/>
          <w:spacing w:val="-3"/>
          <w:sz w:val="24"/>
        </w:rPr>
        <w:t xml:space="preserve"> </w:t>
      </w:r>
      <w:r w:rsidR="008A6986" w:rsidRPr="003603FF">
        <w:rPr>
          <w:rFonts w:ascii="Arial" w:hAnsi="Arial" w:cs="Arial"/>
        </w:rPr>
        <w:t xml:space="preserve">DESVINCULAR </w:t>
      </w:r>
      <w:r w:rsidR="008A6986" w:rsidRPr="000905F6">
        <w:rPr>
          <w:rFonts w:ascii="Arial" w:hAnsi="Arial" w:cs="Arial"/>
          <w:sz w:val="26"/>
          <w:szCs w:val="26"/>
        </w:rPr>
        <w:t>del asunto a</w:t>
      </w:r>
      <w:r w:rsidR="00DA4FFF">
        <w:rPr>
          <w:rFonts w:ascii="Arial" w:hAnsi="Arial" w:cs="Arial"/>
          <w:sz w:val="26"/>
          <w:szCs w:val="26"/>
        </w:rPr>
        <w:t xml:space="preserve"> </w:t>
      </w:r>
      <w:r w:rsidR="008A6986" w:rsidRPr="002C32B0">
        <w:rPr>
          <w:rFonts w:ascii="Arial" w:hAnsi="Arial" w:cs="Arial"/>
          <w:sz w:val="26"/>
          <w:szCs w:val="26"/>
        </w:rPr>
        <w:t>la</w:t>
      </w:r>
      <w:r w:rsidR="00DA4FFF">
        <w:rPr>
          <w:rFonts w:ascii="Arial" w:hAnsi="Arial" w:cs="Arial"/>
          <w:sz w:val="26"/>
          <w:szCs w:val="26"/>
        </w:rPr>
        <w:t xml:space="preserve"> </w:t>
      </w:r>
      <w:r w:rsidR="008A6986" w:rsidRPr="008A6986">
        <w:rPr>
          <w:rFonts w:ascii="Arial" w:hAnsi="Arial" w:cs="Arial"/>
          <w:szCs w:val="28"/>
          <w:lang w:val="es-ES" w:eastAsia="es-ES"/>
        </w:rPr>
        <w:t>ALCALDÍA</w:t>
      </w:r>
      <w:r w:rsidR="008A6986" w:rsidRPr="008A6986">
        <w:rPr>
          <w:rFonts w:ascii="Arial" w:hAnsi="Arial" w:cs="Arial"/>
          <w:szCs w:val="26"/>
          <w:lang w:val="es-ES" w:eastAsia="es-ES"/>
        </w:rPr>
        <w:t xml:space="preserve"> DE SANTA ROSA DE CABAL</w:t>
      </w:r>
      <w:r w:rsidR="008A6986">
        <w:rPr>
          <w:rFonts w:ascii="Arial" w:hAnsi="Arial" w:cs="Arial"/>
          <w:sz w:val="26"/>
          <w:szCs w:val="26"/>
          <w:lang w:val="es-ES" w:eastAsia="es-ES"/>
        </w:rPr>
        <w:t>, la</w:t>
      </w:r>
      <w:r w:rsidR="00DA4FFF">
        <w:rPr>
          <w:rFonts w:ascii="Arial" w:hAnsi="Arial" w:cs="Arial"/>
          <w:sz w:val="26"/>
          <w:szCs w:val="26"/>
          <w:lang w:val="es-ES" w:eastAsia="es-ES"/>
        </w:rPr>
        <w:t xml:space="preserve"> </w:t>
      </w:r>
      <w:r w:rsidR="008A6986" w:rsidRPr="008A6986">
        <w:rPr>
          <w:rFonts w:ascii="Arial" w:hAnsi="Arial" w:cs="Arial"/>
          <w:szCs w:val="28"/>
          <w:lang w:val="es-ES" w:eastAsia="es-ES"/>
        </w:rPr>
        <w:t>DEFENSORÍA DEL PUEBLO</w:t>
      </w:r>
      <w:r w:rsidR="00DA4FFF">
        <w:rPr>
          <w:rFonts w:ascii="Arial" w:hAnsi="Arial" w:cs="Arial"/>
          <w:szCs w:val="28"/>
          <w:lang w:val="es-ES" w:eastAsia="es-ES"/>
        </w:rPr>
        <w:t xml:space="preserve"> </w:t>
      </w:r>
      <w:r w:rsidR="008A6986">
        <w:rPr>
          <w:rFonts w:ascii="Arial" w:hAnsi="Arial" w:cs="Arial"/>
          <w:sz w:val="26"/>
          <w:szCs w:val="26"/>
          <w:lang w:val="es-ES" w:eastAsia="es-ES"/>
        </w:rPr>
        <w:t xml:space="preserve">y </w:t>
      </w:r>
      <w:r w:rsidR="008A6986" w:rsidRPr="000D15E9">
        <w:rPr>
          <w:rFonts w:ascii="Arial" w:hAnsi="Arial" w:cs="Arial"/>
          <w:sz w:val="26"/>
          <w:szCs w:val="26"/>
          <w:lang w:val="es-ES" w:eastAsia="es-ES"/>
        </w:rPr>
        <w:t>la</w:t>
      </w:r>
      <w:r w:rsidR="00DA4FFF">
        <w:rPr>
          <w:rFonts w:ascii="Arial" w:hAnsi="Arial" w:cs="Arial"/>
          <w:sz w:val="26"/>
          <w:szCs w:val="26"/>
          <w:lang w:val="es-ES" w:eastAsia="es-ES"/>
        </w:rPr>
        <w:t xml:space="preserve"> </w:t>
      </w:r>
      <w:r w:rsidR="008A6986" w:rsidRPr="008A6986">
        <w:rPr>
          <w:rFonts w:ascii="Arial" w:hAnsi="Arial" w:cs="Arial"/>
          <w:szCs w:val="28"/>
          <w:lang w:val="es-ES" w:eastAsia="es-ES"/>
        </w:rPr>
        <w:t>PROCURADURÍA GENERAL DE LA NACIÓN</w:t>
      </w:r>
      <w:r w:rsidR="008A6986">
        <w:rPr>
          <w:rFonts w:ascii="Arial" w:hAnsi="Arial" w:cs="Arial"/>
          <w:szCs w:val="28"/>
          <w:lang w:val="es-ES" w:eastAsia="es-ES"/>
        </w:rPr>
        <w:t xml:space="preserve">, </w:t>
      </w:r>
      <w:r w:rsidR="008A6986">
        <w:rPr>
          <w:rFonts w:ascii="Arial" w:hAnsi="Arial" w:cs="Arial"/>
          <w:sz w:val="26"/>
          <w:szCs w:val="26"/>
          <w:lang w:val="es-ES" w:eastAsia="es-ES"/>
        </w:rPr>
        <w:t>ambas de la R</w:t>
      </w:r>
      <w:r w:rsidR="008A6986" w:rsidRPr="00E96ECC">
        <w:rPr>
          <w:rFonts w:ascii="Arial" w:hAnsi="Arial" w:cs="Arial"/>
          <w:sz w:val="26"/>
          <w:szCs w:val="26"/>
          <w:lang w:val="es-ES" w:eastAsia="es-ES"/>
        </w:rPr>
        <w:t>egional Risaralda</w:t>
      </w:r>
      <w:r w:rsidR="008A6986">
        <w:rPr>
          <w:rFonts w:ascii="Arial" w:hAnsi="Arial" w:cs="Arial"/>
          <w:szCs w:val="28"/>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DA4FFF">
        <w:rPr>
          <w:rFonts w:ascii="Arial" w:hAnsi="Arial" w:cs="Arial"/>
          <w:b/>
          <w:spacing w:val="-3"/>
          <w:sz w:val="24"/>
          <w:szCs w:val="22"/>
        </w:rPr>
        <w:t xml:space="preserve"> </w:t>
      </w:r>
      <w:r w:rsidR="008A6986" w:rsidRPr="000905F6">
        <w:rPr>
          <w:rFonts w:ascii="Arial" w:hAnsi="Arial" w:cs="Arial"/>
          <w:spacing w:val="-3"/>
          <w:sz w:val="26"/>
          <w:szCs w:val="26"/>
        </w:rPr>
        <w:t xml:space="preserve">Notifíquese esta decisión a las partes por el medio más expedito posible </w:t>
      </w:r>
      <w:r w:rsidR="008A6986">
        <w:rPr>
          <w:rFonts w:ascii="Arial" w:hAnsi="Arial" w:cs="Arial"/>
          <w:spacing w:val="-3"/>
          <w:sz w:val="26"/>
          <w:szCs w:val="26"/>
        </w:rPr>
        <w:t xml:space="preserve">(art. 5º </w:t>
      </w:r>
      <w:r w:rsidR="008A6986" w:rsidRPr="000905F6">
        <w:rPr>
          <w:rFonts w:ascii="Arial" w:hAnsi="Arial" w:cs="Arial"/>
          <w:spacing w:val="-3"/>
          <w:sz w:val="26"/>
          <w:szCs w:val="26"/>
        </w:rPr>
        <w:t>Decreto 306 de 1992).</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DA4FFF">
        <w:rPr>
          <w:rFonts w:ascii="Arial" w:hAnsi="Arial" w:cs="Arial"/>
          <w:b/>
          <w:spacing w:val="-3"/>
          <w:sz w:val="24"/>
          <w:szCs w:val="28"/>
        </w:rPr>
        <w:t xml:space="preserve"> </w:t>
      </w:r>
      <w:r w:rsidR="008A6986" w:rsidRPr="000905F6">
        <w:rPr>
          <w:rFonts w:ascii="Arial" w:hAnsi="Arial" w:cs="Arial"/>
          <w:spacing w:val="-3"/>
          <w:sz w:val="26"/>
          <w:szCs w:val="26"/>
        </w:rPr>
        <w:t>Si no fuere impugnada esta decisión, remítase el expediente a la Corte Constitucional para su eventual revisión.</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1A040E" w:rsidRPr="00EC2B78" w:rsidRDefault="001A040E"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DA4FFF">
        <w:rPr>
          <w:rFonts w:ascii="Arial" w:hAnsi="Arial" w:cs="Arial"/>
          <w:b/>
          <w:spacing w:val="-3"/>
          <w:sz w:val="24"/>
        </w:rPr>
        <w:t xml:space="preserve"> </w:t>
      </w:r>
      <w:r w:rsidR="003603FF">
        <w:rPr>
          <w:rFonts w:ascii="Arial" w:hAnsi="Arial" w:cs="Arial"/>
          <w:spacing w:val="-3"/>
          <w:sz w:val="26"/>
          <w:szCs w:val="26"/>
        </w:rPr>
        <w:t>Archivar el expediente, previa anotación</w:t>
      </w:r>
      <w:r w:rsidR="003603FF" w:rsidRPr="000905F6">
        <w:rPr>
          <w:rFonts w:ascii="Arial" w:hAnsi="Arial" w:cs="Arial"/>
          <w:spacing w:val="-3"/>
          <w:sz w:val="26"/>
          <w:szCs w:val="26"/>
        </w:rPr>
        <w:t xml:space="preserve"> en los libros radicadores, una vez agotado el trámite ante la Corte Constitucional.</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3951D0" w:rsidRDefault="001A040E" w:rsidP="003951D0">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1A040E" w:rsidRPr="003951D0" w:rsidRDefault="001A040E" w:rsidP="003951D0">
      <w:pPr>
        <w:pStyle w:val="Sinespaciado1"/>
        <w:jc w:val="both"/>
        <w:rPr>
          <w:rFonts w:ascii="Arial" w:hAnsi="Arial" w:cs="Arial"/>
          <w:b/>
          <w:spacing w:val="-3"/>
        </w:rPr>
      </w:pPr>
    </w:p>
    <w:p w:rsidR="001A040E" w:rsidRPr="003951D0" w:rsidRDefault="001A040E" w:rsidP="003951D0">
      <w:pPr>
        <w:pStyle w:val="Sinespaciado1"/>
        <w:ind w:firstLine="2835"/>
        <w:jc w:val="both"/>
        <w:rPr>
          <w:rFonts w:ascii="Arial" w:hAnsi="Arial" w:cs="Arial"/>
          <w:b/>
          <w:spacing w:val="-3"/>
        </w:rPr>
      </w:pPr>
    </w:p>
    <w:p w:rsidR="004B4A56" w:rsidRPr="003951D0" w:rsidRDefault="004B4A56" w:rsidP="003951D0">
      <w:pPr>
        <w:pStyle w:val="Sinespaciado1"/>
        <w:ind w:firstLine="2835"/>
        <w:jc w:val="both"/>
        <w:rPr>
          <w:rFonts w:ascii="Arial" w:hAnsi="Arial" w:cs="Arial"/>
          <w:b/>
          <w:spacing w:val="-3"/>
        </w:rPr>
      </w:pPr>
    </w:p>
    <w:p w:rsidR="003951D0" w:rsidRDefault="003951D0" w:rsidP="003951D0">
      <w:pPr>
        <w:pStyle w:val="Sinespaciado1"/>
        <w:ind w:firstLine="2835"/>
        <w:jc w:val="both"/>
        <w:rPr>
          <w:rFonts w:ascii="Arial" w:hAnsi="Arial" w:cs="Arial"/>
          <w:b/>
          <w:spacing w:val="-3"/>
        </w:rPr>
      </w:pPr>
    </w:p>
    <w:p w:rsidR="00555F4A" w:rsidRDefault="00555F4A" w:rsidP="003951D0">
      <w:pPr>
        <w:pStyle w:val="Sinespaciado1"/>
        <w:ind w:firstLine="2835"/>
        <w:jc w:val="both"/>
        <w:rPr>
          <w:rFonts w:ascii="Arial" w:hAnsi="Arial" w:cs="Arial"/>
          <w:b/>
          <w:spacing w:val="-3"/>
        </w:rPr>
      </w:pPr>
    </w:p>
    <w:p w:rsidR="00555F4A" w:rsidRDefault="00555F4A" w:rsidP="003951D0">
      <w:pPr>
        <w:pStyle w:val="Sinespaciado1"/>
        <w:ind w:firstLine="2835"/>
        <w:jc w:val="both"/>
        <w:rPr>
          <w:rFonts w:ascii="Arial" w:hAnsi="Arial" w:cs="Arial"/>
          <w:b/>
          <w:spacing w:val="-3"/>
        </w:rPr>
      </w:pPr>
    </w:p>
    <w:p w:rsidR="00084EDE" w:rsidRPr="003951D0" w:rsidRDefault="001A040E" w:rsidP="00555F4A">
      <w:pPr>
        <w:pStyle w:val="Sinespaciado1"/>
        <w:ind w:firstLine="2835"/>
        <w:jc w:val="both"/>
        <w:rPr>
          <w:rFonts w:ascii="Arial" w:hAnsi="Arial" w:cs="Arial"/>
          <w:b/>
          <w:spacing w:val="-3"/>
        </w:rPr>
      </w:pPr>
      <w:r w:rsidRPr="003951D0">
        <w:rPr>
          <w:rFonts w:ascii="Arial" w:hAnsi="Arial" w:cs="Arial"/>
          <w:b/>
          <w:spacing w:val="-3"/>
        </w:rPr>
        <w:t>EDDER JIMMY SÁNCHEZ CALAMBÁS</w:t>
      </w:r>
    </w:p>
    <w:p w:rsidR="00084EDE" w:rsidRPr="003951D0" w:rsidRDefault="00084EDE" w:rsidP="00555F4A">
      <w:pPr>
        <w:pStyle w:val="Sinespaciado1"/>
        <w:ind w:firstLine="2835"/>
        <w:jc w:val="both"/>
        <w:rPr>
          <w:rFonts w:ascii="Arial" w:hAnsi="Arial" w:cs="Arial"/>
          <w:b/>
          <w:spacing w:val="-3"/>
        </w:rPr>
      </w:pPr>
    </w:p>
    <w:p w:rsidR="00084EDE" w:rsidRPr="003951D0" w:rsidRDefault="00084EDE" w:rsidP="00555F4A">
      <w:pPr>
        <w:pStyle w:val="Sinespaciado1"/>
        <w:ind w:firstLine="2835"/>
        <w:jc w:val="both"/>
        <w:rPr>
          <w:rFonts w:ascii="Arial" w:hAnsi="Arial" w:cs="Arial"/>
          <w:b/>
          <w:spacing w:val="-3"/>
        </w:rPr>
      </w:pPr>
    </w:p>
    <w:p w:rsidR="003951D0" w:rsidRDefault="003951D0" w:rsidP="00555F4A">
      <w:pPr>
        <w:pStyle w:val="Sinespaciado1"/>
        <w:ind w:firstLine="2835"/>
        <w:jc w:val="both"/>
        <w:rPr>
          <w:rFonts w:ascii="Arial" w:hAnsi="Arial" w:cs="Arial"/>
          <w:b/>
          <w:spacing w:val="-3"/>
        </w:rPr>
      </w:pPr>
    </w:p>
    <w:p w:rsidR="003951D0" w:rsidRDefault="003951D0" w:rsidP="00555F4A">
      <w:pPr>
        <w:pStyle w:val="Sinespaciado1"/>
        <w:ind w:firstLine="2835"/>
        <w:jc w:val="both"/>
        <w:rPr>
          <w:rFonts w:ascii="Arial" w:hAnsi="Arial" w:cs="Arial"/>
          <w:b/>
          <w:spacing w:val="-3"/>
        </w:rPr>
      </w:pPr>
    </w:p>
    <w:p w:rsidR="003951D0" w:rsidRDefault="003951D0" w:rsidP="00555F4A">
      <w:pPr>
        <w:pStyle w:val="Sinespaciado1"/>
        <w:ind w:firstLine="2835"/>
        <w:jc w:val="both"/>
        <w:rPr>
          <w:rFonts w:ascii="Arial" w:hAnsi="Arial" w:cs="Arial"/>
          <w:b/>
          <w:spacing w:val="-3"/>
        </w:rPr>
      </w:pPr>
    </w:p>
    <w:p w:rsidR="00555F4A" w:rsidRDefault="00555F4A" w:rsidP="00555F4A">
      <w:pPr>
        <w:pStyle w:val="Sinespaciado1"/>
        <w:ind w:firstLine="2835"/>
        <w:jc w:val="both"/>
        <w:rPr>
          <w:rFonts w:ascii="Arial" w:hAnsi="Arial" w:cs="Arial"/>
          <w:b/>
          <w:spacing w:val="-3"/>
        </w:rPr>
      </w:pPr>
    </w:p>
    <w:p w:rsidR="00555F4A" w:rsidRDefault="001A040E" w:rsidP="00555F4A">
      <w:pPr>
        <w:pStyle w:val="Sinespaciado1"/>
        <w:ind w:firstLine="2835"/>
        <w:jc w:val="both"/>
        <w:rPr>
          <w:rFonts w:ascii="Arial" w:hAnsi="Arial" w:cs="Arial"/>
          <w:b/>
          <w:spacing w:val="-3"/>
        </w:rPr>
      </w:pPr>
      <w:r w:rsidRPr="003951D0">
        <w:rPr>
          <w:rFonts w:ascii="Arial" w:hAnsi="Arial" w:cs="Arial"/>
          <w:b/>
          <w:spacing w:val="-3"/>
        </w:rPr>
        <w:t xml:space="preserve">JAIME ALBERTO SARAZA NARANJO                                 </w:t>
      </w:r>
    </w:p>
    <w:p w:rsidR="00555F4A" w:rsidRDefault="00555F4A" w:rsidP="00555F4A">
      <w:pPr>
        <w:pStyle w:val="Sinespaciado1"/>
        <w:ind w:firstLine="2835"/>
        <w:jc w:val="both"/>
        <w:rPr>
          <w:rFonts w:ascii="Arial" w:hAnsi="Arial" w:cs="Arial"/>
          <w:b/>
          <w:spacing w:val="-3"/>
        </w:rPr>
      </w:pPr>
    </w:p>
    <w:p w:rsidR="00555F4A" w:rsidRDefault="00555F4A" w:rsidP="00555F4A">
      <w:pPr>
        <w:pStyle w:val="Sinespaciado1"/>
        <w:ind w:firstLine="2835"/>
        <w:jc w:val="both"/>
        <w:rPr>
          <w:rFonts w:ascii="Arial" w:hAnsi="Arial" w:cs="Arial"/>
          <w:b/>
          <w:spacing w:val="-3"/>
        </w:rPr>
      </w:pPr>
    </w:p>
    <w:p w:rsidR="00555F4A" w:rsidRDefault="00555F4A" w:rsidP="00555F4A">
      <w:pPr>
        <w:pStyle w:val="Sinespaciado1"/>
        <w:ind w:firstLine="2835"/>
        <w:jc w:val="both"/>
        <w:rPr>
          <w:rFonts w:ascii="Arial" w:hAnsi="Arial" w:cs="Arial"/>
          <w:b/>
          <w:spacing w:val="-3"/>
        </w:rPr>
      </w:pPr>
    </w:p>
    <w:p w:rsidR="00555F4A" w:rsidRDefault="00555F4A" w:rsidP="00555F4A">
      <w:pPr>
        <w:pStyle w:val="Sinespaciado1"/>
        <w:ind w:firstLine="2835"/>
        <w:jc w:val="both"/>
        <w:rPr>
          <w:rFonts w:ascii="Arial" w:hAnsi="Arial" w:cs="Arial"/>
          <w:b/>
          <w:spacing w:val="-3"/>
        </w:rPr>
      </w:pPr>
    </w:p>
    <w:p w:rsidR="00555F4A" w:rsidRDefault="00555F4A" w:rsidP="00555F4A">
      <w:pPr>
        <w:pStyle w:val="Sinespaciado1"/>
        <w:ind w:firstLine="2835"/>
        <w:jc w:val="both"/>
        <w:rPr>
          <w:rFonts w:ascii="Arial" w:hAnsi="Arial" w:cs="Arial"/>
          <w:b/>
          <w:spacing w:val="-3"/>
        </w:rPr>
      </w:pPr>
    </w:p>
    <w:p w:rsidR="00555F4A" w:rsidRDefault="00555F4A" w:rsidP="00555F4A">
      <w:pPr>
        <w:pStyle w:val="Sinespaciado1"/>
        <w:ind w:firstLine="2835"/>
        <w:jc w:val="both"/>
        <w:rPr>
          <w:rFonts w:ascii="Arial" w:hAnsi="Arial" w:cs="Arial"/>
          <w:b/>
          <w:spacing w:val="-3"/>
        </w:rPr>
      </w:pPr>
    </w:p>
    <w:p w:rsidR="003951D0" w:rsidRPr="003951D0" w:rsidRDefault="001A040E" w:rsidP="00555F4A">
      <w:pPr>
        <w:pStyle w:val="Sinespaciado1"/>
        <w:ind w:firstLine="2835"/>
        <w:jc w:val="both"/>
        <w:rPr>
          <w:rFonts w:ascii="Arial" w:hAnsi="Arial" w:cs="Arial"/>
          <w:b/>
        </w:rPr>
      </w:pPr>
      <w:r w:rsidRPr="003951D0">
        <w:rPr>
          <w:rFonts w:ascii="Arial" w:hAnsi="Arial" w:cs="Arial"/>
          <w:b/>
        </w:rPr>
        <w:t>CLAUDIA MARÍA ARCILA RÍOS</w:t>
      </w:r>
    </w:p>
    <w:sectPr w:rsidR="003951D0" w:rsidRPr="003951D0" w:rsidSect="00353B71">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923" w:rsidRDefault="00B35923" w:rsidP="00354126">
      <w:r>
        <w:separator/>
      </w:r>
    </w:p>
  </w:endnote>
  <w:endnote w:type="continuationSeparator" w:id="0">
    <w:p w:rsidR="00B35923" w:rsidRDefault="00B35923"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4F300F">
    <w:pPr>
      <w:pStyle w:val="Pieddepage"/>
      <w:jc w:val="right"/>
      <w:rPr>
        <w:rFonts w:ascii="Arial" w:hAnsi="Arial" w:cs="Arial"/>
        <w:sz w:val="22"/>
        <w:szCs w:val="22"/>
      </w:rPr>
    </w:pPr>
    <w:r w:rsidRPr="00B97631">
      <w:rPr>
        <w:rFonts w:ascii="Arial" w:hAnsi="Arial" w:cs="Arial"/>
        <w:sz w:val="22"/>
        <w:szCs w:val="22"/>
      </w:rPr>
      <w:fldChar w:fldCharType="begin"/>
    </w:r>
    <w:r w:rsidR="00CA40F7"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83C70">
      <w:rPr>
        <w:rFonts w:ascii="Arial" w:hAnsi="Arial" w:cs="Arial"/>
        <w:noProof/>
        <w:sz w:val="22"/>
        <w:szCs w:val="22"/>
      </w:rPr>
      <w:t>1</w:t>
    </w:r>
    <w:r w:rsidRPr="00B97631">
      <w:rPr>
        <w:rFonts w:ascii="Arial" w:hAnsi="Arial" w:cs="Arial"/>
        <w:sz w:val="22"/>
        <w:szCs w:val="22"/>
      </w:rPr>
      <w:fldChar w:fldCharType="end"/>
    </w:r>
  </w:p>
  <w:p w:rsidR="004903EA" w:rsidRDefault="00B359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923" w:rsidRDefault="00B35923" w:rsidP="00354126">
      <w:r>
        <w:separator/>
      </w:r>
    </w:p>
  </w:footnote>
  <w:footnote w:type="continuationSeparator" w:id="0">
    <w:p w:rsidR="00B35923" w:rsidRDefault="00B35923"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3951D0" w:rsidRPr="000F09CD" w:rsidRDefault="003951D0" w:rsidP="003951D0">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635A41"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sidR="00D467DF">
      <w:rPr>
        <w:rFonts w:ascii="Arial" w:hAnsi="Arial" w:cs="Arial"/>
        <w:sz w:val="16"/>
        <w:szCs w:val="16"/>
      </w:rPr>
      <w:t>ntes:</w:t>
    </w:r>
    <w:r w:rsidR="00D467DF">
      <w:rPr>
        <w:rFonts w:ascii="Arial" w:hAnsi="Arial" w:cs="Arial"/>
        <w:sz w:val="16"/>
        <w:szCs w:val="16"/>
      </w:rPr>
      <w:tab/>
    </w:r>
    <w:r w:rsidR="008A6986">
      <w:rPr>
        <w:rFonts w:ascii="Arial" w:hAnsi="Arial" w:cs="Arial"/>
        <w:sz w:val="16"/>
        <w:szCs w:val="16"/>
      </w:rPr>
      <w:t>66001-22-13-000-2017</w:t>
    </w:r>
    <w:r>
      <w:rPr>
        <w:rFonts w:ascii="Arial" w:hAnsi="Arial" w:cs="Arial"/>
        <w:sz w:val="16"/>
        <w:szCs w:val="16"/>
      </w:rPr>
      <w:t>-0</w:t>
    </w:r>
    <w:r w:rsidR="00817F53">
      <w:rPr>
        <w:rFonts w:ascii="Arial" w:hAnsi="Arial" w:cs="Arial"/>
        <w:sz w:val="16"/>
        <w:szCs w:val="16"/>
      </w:rPr>
      <w:t>1187</w:t>
    </w:r>
    <w:r w:rsidRPr="00014395">
      <w:rPr>
        <w:rFonts w:ascii="Arial" w:hAnsi="Arial" w:cs="Arial"/>
        <w:sz w:val="16"/>
        <w:szCs w:val="16"/>
      </w:rPr>
      <w:t>-00</w:t>
    </w:r>
    <w:r>
      <w:rPr>
        <w:rFonts w:ascii="Arial" w:hAnsi="Arial" w:cs="Arial"/>
        <w:sz w:val="16"/>
        <w:szCs w:val="16"/>
      </w:rPr>
      <w:tab/>
    </w:r>
    <w:r>
      <w:rPr>
        <w:rFonts w:ascii="Arial" w:hAnsi="Arial" w:cs="Arial"/>
        <w:sz w:val="16"/>
        <w:szCs w:val="16"/>
      </w:rPr>
      <w:tab/>
    </w:r>
    <w:r w:rsidR="00D467DF">
      <w:rPr>
        <w:rFonts w:ascii="Arial" w:hAnsi="Arial" w:cs="Arial"/>
        <w:sz w:val="16"/>
        <w:szCs w:val="16"/>
      </w:rPr>
      <w:tab/>
    </w:r>
    <w:r w:rsidR="00D467DF">
      <w:rPr>
        <w:rFonts w:ascii="Arial" w:hAnsi="Arial" w:cs="Arial"/>
        <w:sz w:val="16"/>
        <w:szCs w:val="16"/>
      </w:rPr>
      <w:tab/>
    </w:r>
    <w:r w:rsidR="00D467DF">
      <w:rPr>
        <w:rFonts w:ascii="Arial" w:hAnsi="Arial" w:cs="Arial"/>
        <w:sz w:val="16"/>
        <w:szCs w:val="16"/>
      </w:rPr>
      <w:tab/>
    </w:r>
    <w:r w:rsidR="00D467DF">
      <w:rPr>
        <w:rFonts w:ascii="Arial" w:hAnsi="Arial" w:cs="Arial"/>
        <w:sz w:val="16"/>
        <w:szCs w:val="16"/>
      </w:rPr>
      <w:tab/>
    </w:r>
    <w:r w:rsidR="00D467DF">
      <w:rPr>
        <w:rFonts w:ascii="Arial" w:hAnsi="Arial" w:cs="Arial"/>
        <w:sz w:val="16"/>
        <w:szCs w:val="16"/>
      </w:rPr>
      <w:tab/>
    </w:r>
    <w:r w:rsidR="00D467DF">
      <w:rPr>
        <w:rFonts w:ascii="Arial" w:hAnsi="Arial" w:cs="Arial"/>
        <w:sz w:val="16"/>
        <w:szCs w:val="16"/>
      </w:rPr>
      <w:tab/>
    </w:r>
    <w:r w:rsidR="00D467DF">
      <w:rPr>
        <w:rFonts w:ascii="Arial" w:hAnsi="Arial" w:cs="Arial"/>
        <w:sz w:val="16"/>
        <w:szCs w:val="16"/>
      </w:rPr>
      <w:tab/>
    </w:r>
    <w:r w:rsidR="00534C18">
      <w:rPr>
        <w:rFonts w:ascii="Arial" w:hAnsi="Arial" w:cs="Arial"/>
        <w:sz w:val="16"/>
        <w:szCs w:val="16"/>
      </w:rPr>
      <w:t>66001-22-13-000-201</w:t>
    </w:r>
    <w:r w:rsidR="008A6986">
      <w:rPr>
        <w:rFonts w:ascii="Arial" w:hAnsi="Arial" w:cs="Arial"/>
        <w:sz w:val="16"/>
        <w:szCs w:val="16"/>
      </w:rPr>
      <w:t>7</w:t>
    </w:r>
    <w:r w:rsidR="00534C18">
      <w:rPr>
        <w:rFonts w:ascii="Arial" w:hAnsi="Arial" w:cs="Arial"/>
        <w:sz w:val="16"/>
        <w:szCs w:val="16"/>
      </w:rPr>
      <w:t>-0</w:t>
    </w:r>
    <w:r w:rsidR="00817F53">
      <w:rPr>
        <w:rFonts w:ascii="Arial" w:hAnsi="Arial" w:cs="Arial"/>
        <w:sz w:val="16"/>
        <w:szCs w:val="16"/>
      </w:rPr>
      <w:t>1189</w:t>
    </w:r>
    <w:r>
      <w:rPr>
        <w:rFonts w:ascii="Arial" w:hAnsi="Arial" w:cs="Arial"/>
        <w:sz w:val="16"/>
        <w:szCs w:val="16"/>
      </w:rPr>
      <w:t>-00</w:t>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B35923"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4126"/>
    <w:rsid w:val="00000010"/>
    <w:rsid w:val="000034AC"/>
    <w:rsid w:val="00003C51"/>
    <w:rsid w:val="00010679"/>
    <w:rsid w:val="00024092"/>
    <w:rsid w:val="00025F11"/>
    <w:rsid w:val="0002663D"/>
    <w:rsid w:val="00084EDE"/>
    <w:rsid w:val="000938FC"/>
    <w:rsid w:val="000C53A5"/>
    <w:rsid w:val="000F30D3"/>
    <w:rsid w:val="001058CC"/>
    <w:rsid w:val="00110ADA"/>
    <w:rsid w:val="00144950"/>
    <w:rsid w:val="00152D85"/>
    <w:rsid w:val="00154799"/>
    <w:rsid w:val="00187677"/>
    <w:rsid w:val="00195906"/>
    <w:rsid w:val="001A040E"/>
    <w:rsid w:val="001A46E5"/>
    <w:rsid w:val="001B3DE2"/>
    <w:rsid w:val="001C09B6"/>
    <w:rsid w:val="001D0D65"/>
    <w:rsid w:val="00202E46"/>
    <w:rsid w:val="002035CB"/>
    <w:rsid w:val="00222FAB"/>
    <w:rsid w:val="0022369E"/>
    <w:rsid w:val="00227FE8"/>
    <w:rsid w:val="00247C6D"/>
    <w:rsid w:val="002618F9"/>
    <w:rsid w:val="00296D2B"/>
    <w:rsid w:val="002B786A"/>
    <w:rsid w:val="002E04B7"/>
    <w:rsid w:val="002F1DE9"/>
    <w:rsid w:val="0034300C"/>
    <w:rsid w:val="00353B71"/>
    <w:rsid w:val="00354126"/>
    <w:rsid w:val="003603FF"/>
    <w:rsid w:val="003951D0"/>
    <w:rsid w:val="003C2A4C"/>
    <w:rsid w:val="00413A6D"/>
    <w:rsid w:val="004232F7"/>
    <w:rsid w:val="00443181"/>
    <w:rsid w:val="0047357B"/>
    <w:rsid w:val="0048040B"/>
    <w:rsid w:val="00490FC3"/>
    <w:rsid w:val="004B4A56"/>
    <w:rsid w:val="004D4D38"/>
    <w:rsid w:val="004D4FB5"/>
    <w:rsid w:val="004F300F"/>
    <w:rsid w:val="004F3E09"/>
    <w:rsid w:val="00513377"/>
    <w:rsid w:val="0051551D"/>
    <w:rsid w:val="00534C18"/>
    <w:rsid w:val="00555F4A"/>
    <w:rsid w:val="00566D70"/>
    <w:rsid w:val="00586D76"/>
    <w:rsid w:val="005B5A06"/>
    <w:rsid w:val="005B6F5E"/>
    <w:rsid w:val="00600157"/>
    <w:rsid w:val="00632B12"/>
    <w:rsid w:val="00635A41"/>
    <w:rsid w:val="006C39EA"/>
    <w:rsid w:val="006C4053"/>
    <w:rsid w:val="006D37A1"/>
    <w:rsid w:val="00700CAD"/>
    <w:rsid w:val="007036F5"/>
    <w:rsid w:val="00710C35"/>
    <w:rsid w:val="007175F4"/>
    <w:rsid w:val="00743501"/>
    <w:rsid w:val="00743E6A"/>
    <w:rsid w:val="00770F85"/>
    <w:rsid w:val="00783C70"/>
    <w:rsid w:val="007848FC"/>
    <w:rsid w:val="007B3469"/>
    <w:rsid w:val="007C7389"/>
    <w:rsid w:val="007D7E0C"/>
    <w:rsid w:val="007E416A"/>
    <w:rsid w:val="007F40F5"/>
    <w:rsid w:val="007F7A7A"/>
    <w:rsid w:val="00800D81"/>
    <w:rsid w:val="00817251"/>
    <w:rsid w:val="00817F53"/>
    <w:rsid w:val="008425BF"/>
    <w:rsid w:val="00884521"/>
    <w:rsid w:val="00891786"/>
    <w:rsid w:val="00893F64"/>
    <w:rsid w:val="008A1284"/>
    <w:rsid w:val="008A604A"/>
    <w:rsid w:val="008A6986"/>
    <w:rsid w:val="008B3D4F"/>
    <w:rsid w:val="008B695F"/>
    <w:rsid w:val="00916AC2"/>
    <w:rsid w:val="00970AC4"/>
    <w:rsid w:val="009752D6"/>
    <w:rsid w:val="009771D2"/>
    <w:rsid w:val="00995594"/>
    <w:rsid w:val="009A5805"/>
    <w:rsid w:val="009C10A0"/>
    <w:rsid w:val="009C11A6"/>
    <w:rsid w:val="00A134CE"/>
    <w:rsid w:val="00A23D67"/>
    <w:rsid w:val="00A27447"/>
    <w:rsid w:val="00A35436"/>
    <w:rsid w:val="00A613DA"/>
    <w:rsid w:val="00A859C4"/>
    <w:rsid w:val="00A94EF0"/>
    <w:rsid w:val="00AE36C5"/>
    <w:rsid w:val="00B053C0"/>
    <w:rsid w:val="00B3531F"/>
    <w:rsid w:val="00B35923"/>
    <w:rsid w:val="00B466B0"/>
    <w:rsid w:val="00B626BB"/>
    <w:rsid w:val="00B75182"/>
    <w:rsid w:val="00B85BE4"/>
    <w:rsid w:val="00B8748D"/>
    <w:rsid w:val="00B97AE6"/>
    <w:rsid w:val="00C078E5"/>
    <w:rsid w:val="00C24F3A"/>
    <w:rsid w:val="00C26F20"/>
    <w:rsid w:val="00C46634"/>
    <w:rsid w:val="00C51FEF"/>
    <w:rsid w:val="00CA40F7"/>
    <w:rsid w:val="00CF13FE"/>
    <w:rsid w:val="00D23AA1"/>
    <w:rsid w:val="00D25324"/>
    <w:rsid w:val="00D467DF"/>
    <w:rsid w:val="00D62021"/>
    <w:rsid w:val="00DA42E6"/>
    <w:rsid w:val="00DA4FFF"/>
    <w:rsid w:val="00DA7E7A"/>
    <w:rsid w:val="00DD59DF"/>
    <w:rsid w:val="00DD6B36"/>
    <w:rsid w:val="00DE6EC3"/>
    <w:rsid w:val="00DF005C"/>
    <w:rsid w:val="00E138BF"/>
    <w:rsid w:val="00E62271"/>
    <w:rsid w:val="00E837C0"/>
    <w:rsid w:val="00E83A11"/>
    <w:rsid w:val="00E91F86"/>
    <w:rsid w:val="00E94FF7"/>
    <w:rsid w:val="00EE263D"/>
    <w:rsid w:val="00EE6D0B"/>
    <w:rsid w:val="00EF4434"/>
    <w:rsid w:val="00F11EF6"/>
    <w:rsid w:val="00F2429B"/>
    <w:rsid w:val="00F8710B"/>
    <w:rsid w:val="00FD53C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A9ECD-5F24-4010-9203-45BAE4A7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1565</Words>
  <Characters>8611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9</cp:revision>
  <cp:lastPrinted>2017-11-10T12:27:00Z</cp:lastPrinted>
  <dcterms:created xsi:type="dcterms:W3CDTF">2017-11-08T18:57:00Z</dcterms:created>
  <dcterms:modified xsi:type="dcterms:W3CDTF">2017-12-08T09:46:00Z</dcterms:modified>
</cp:coreProperties>
</file>